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38271" w14:textId="50B7BBE0" w:rsidR="00B82927" w:rsidRPr="00B82927" w:rsidRDefault="00F0470F" w:rsidP="00B82927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10</w:t>
      </w:r>
      <w:r w:rsidR="00B82927" w:rsidRPr="00B82927">
        <w:rPr>
          <w:rFonts w:ascii="Arial" w:hAnsi="Arial" w:cs="Arial"/>
          <w:b/>
          <w:bCs/>
          <w:sz w:val="32"/>
          <w:szCs w:val="32"/>
          <w:u w:val="single"/>
        </w:rPr>
        <w:t>.0</w:t>
      </w:r>
      <w:r w:rsidR="00323C38"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B82927" w:rsidRPr="00B82927">
        <w:rPr>
          <w:rFonts w:ascii="Arial" w:hAnsi="Arial" w:cs="Arial"/>
          <w:b/>
          <w:bCs/>
          <w:sz w:val="32"/>
          <w:szCs w:val="32"/>
          <w:u w:val="single"/>
        </w:rPr>
        <w:t>.202</w:t>
      </w:r>
      <w:r w:rsidR="000471CF">
        <w:rPr>
          <w:rFonts w:ascii="Arial" w:hAnsi="Arial" w:cs="Arial"/>
          <w:b/>
          <w:bCs/>
          <w:sz w:val="32"/>
          <w:szCs w:val="32"/>
          <w:u w:val="single"/>
        </w:rPr>
        <w:t>5</w:t>
      </w:r>
    </w:p>
    <w:p w14:paraId="10201F84" w14:textId="77777777" w:rsidR="00E65230" w:rsidRDefault="00B82927" w:rsidP="00AA08F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3B65C519" w14:textId="77777777" w:rsidR="00E65230" w:rsidRDefault="00E65230" w:rsidP="00AA08F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4A47281F" w14:textId="77777777" w:rsidR="00491BF8" w:rsidRDefault="00491BF8" w:rsidP="00D731A1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491BF8">
        <w:rPr>
          <w:rFonts w:ascii="Arial" w:hAnsi="Arial" w:cs="Arial"/>
          <w:b/>
          <w:bCs/>
          <w:sz w:val="32"/>
          <w:szCs w:val="32"/>
          <w:u w:val="single"/>
        </w:rPr>
        <w:t xml:space="preserve">GABINETE DO PREFEITO </w:t>
      </w:r>
    </w:p>
    <w:p w14:paraId="26DB1783" w14:textId="77777777" w:rsidR="00EE283D" w:rsidRDefault="00491BF8" w:rsidP="00EE283D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PORTARIAS</w:t>
      </w:r>
    </w:p>
    <w:p w14:paraId="3E21C5CC" w14:textId="77777777" w:rsidR="00540C66" w:rsidRPr="00540C66" w:rsidRDefault="00540C66" w:rsidP="00EE283D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C953BCD" w14:textId="77777777" w:rsidR="007C6106" w:rsidRPr="007C6106" w:rsidRDefault="007C6106" w:rsidP="007C6106">
      <w:pPr>
        <w:jc w:val="both"/>
        <w:rPr>
          <w:rFonts w:ascii="Arial" w:hAnsi="Arial" w:cs="Arial"/>
          <w:b/>
          <w:bCs/>
          <w:u w:val="single"/>
        </w:rPr>
      </w:pPr>
      <w:r w:rsidRPr="007C6106">
        <w:rPr>
          <w:rFonts w:ascii="Arial" w:hAnsi="Arial" w:cs="Arial"/>
          <w:b/>
          <w:bCs/>
          <w:u w:val="single"/>
        </w:rPr>
        <w:t>Documento: 119395253 | Portaria</w:t>
      </w:r>
    </w:p>
    <w:p w14:paraId="44240941" w14:textId="77777777" w:rsidR="007C6106" w:rsidRPr="002D5B52" w:rsidRDefault="007C6106" w:rsidP="007C6106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Portaria 281, de 07 de fevereiro de 2025</w:t>
      </w:r>
    </w:p>
    <w:p w14:paraId="3583DE07" w14:textId="77777777" w:rsidR="007C6106" w:rsidRPr="002D5B52" w:rsidRDefault="007C6106" w:rsidP="007C6106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Processo SEI 6010.2025/0000155-3</w:t>
      </w:r>
    </w:p>
    <w:p w14:paraId="1EE97D19" w14:textId="77777777" w:rsidR="007C6106" w:rsidRPr="002D5B52" w:rsidRDefault="007C6106" w:rsidP="007C6106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RICARDO NUNES, Prefeito do Município de São Paulo, usando das atribuições que lhe são conferidas por lei,</w:t>
      </w:r>
    </w:p>
    <w:p w14:paraId="7E70F7A7" w14:textId="77777777" w:rsidR="007C6106" w:rsidRPr="002D5B52" w:rsidRDefault="007C6106" w:rsidP="007C6106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RESOLVE:</w:t>
      </w:r>
    </w:p>
    <w:p w14:paraId="4ED9BE20" w14:textId="77777777" w:rsidR="007C6106" w:rsidRPr="002D5B52" w:rsidRDefault="007C6106" w:rsidP="007C6106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EXONERAR</w:t>
      </w:r>
    </w:p>
    <w:p w14:paraId="125FA03A" w14:textId="77777777" w:rsidR="007C6106" w:rsidRPr="002D5B52" w:rsidRDefault="007C6106" w:rsidP="007C6106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SECRETARIA MUNICIPAL DE INOVAÇÃO E TECNOLOGIA</w:t>
      </w:r>
    </w:p>
    <w:p w14:paraId="7992994C" w14:textId="77777777" w:rsidR="007C6106" w:rsidRPr="002D5B52" w:rsidRDefault="007C6106" w:rsidP="007C6106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1. CARMEM SILVA RODRIGUES DE CARVALHO, RF 921.842.4, do cargo de Diretor II, Ref. CDA-5, do Departamento de Desenvolvimento da Cultura da</w:t>
      </w:r>
    </w:p>
    <w:p w14:paraId="080FFCB6" w14:textId="77777777" w:rsidR="007C6106" w:rsidRPr="002D5B52" w:rsidRDefault="007C6106" w:rsidP="007C6106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Inovação, da Coordenadoria de Programas de Inovação Pública, da Secretaria Municipal de Inovação e Tecnologia, vaga 22465, critérios gerais estabelecidos na Lei</w:t>
      </w:r>
    </w:p>
    <w:p w14:paraId="685E8E95" w14:textId="77777777" w:rsidR="007C6106" w:rsidRPr="002D5B52" w:rsidRDefault="007C6106" w:rsidP="007C6106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17.708/21, dos Decretos 61.242/22 e 61.499/22.</w:t>
      </w:r>
    </w:p>
    <w:p w14:paraId="0E90DA60" w14:textId="77777777" w:rsidR="007C6106" w:rsidRPr="002D5B52" w:rsidRDefault="007C6106" w:rsidP="007C6106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2. DIOGO DE QUEIROZ CALSAVARA, RF 920.467.9, do cargo de Diretor II, Ref. CDA-5, do Departamento de Inovação Aberta em Governo, da Coordenadoria de</w:t>
      </w:r>
    </w:p>
    <w:p w14:paraId="66164C18" w14:textId="77777777" w:rsidR="007C6106" w:rsidRPr="002D5B52" w:rsidRDefault="007C6106" w:rsidP="007C6106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Programas de Inovação Pública, da Secretaria Municipal de Inovação e Tecnologia, vaga 22466, critérios gerais estabelecidos na Lei 17.708/21, dos Decretos</w:t>
      </w:r>
    </w:p>
    <w:p w14:paraId="00722FE8" w14:textId="77777777" w:rsidR="007C6106" w:rsidRPr="002D5B52" w:rsidRDefault="007C6106" w:rsidP="007C6106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61.242/22 e 61.499/22.</w:t>
      </w:r>
    </w:p>
    <w:p w14:paraId="37A47C12" w14:textId="77777777" w:rsidR="007C6106" w:rsidRPr="002D5B52" w:rsidRDefault="007C6106" w:rsidP="007C6106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3. PALOMA DE ARAUJO LIRA CARRERAS ALVES, RF 947.346.7, a partir de 29/01/2025, do cargo de Coordenador II, Ref. CDA-6, da Coordenadoria de</w:t>
      </w:r>
    </w:p>
    <w:p w14:paraId="3C389F7F" w14:textId="77777777" w:rsidR="007C6106" w:rsidRPr="002D5B52" w:rsidRDefault="007C6106" w:rsidP="007C6106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Programas de Inovação Pública, da Secretaria Municipal de Inovação e Tecnologia, vaga 22464, critérios gerais estabelecidos na Lei 17.708/21, dos Decretos</w:t>
      </w:r>
    </w:p>
    <w:p w14:paraId="634BB216" w14:textId="77777777" w:rsidR="007C6106" w:rsidRPr="002D5B52" w:rsidRDefault="007C6106" w:rsidP="007C6106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lastRenderedPageBreak/>
        <w:t>61.242/22 e 61.499/22.</w:t>
      </w:r>
    </w:p>
    <w:p w14:paraId="69FBE5DC" w14:textId="77777777" w:rsidR="007C6106" w:rsidRPr="002D5B52" w:rsidRDefault="007C6106" w:rsidP="007C6106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PREFEITURA DO MUNICÍPIO DE SÃO PAULO, aos 07 de fevereiro de 2025, 472º da fundação de São Paulo.</w:t>
      </w:r>
    </w:p>
    <w:p w14:paraId="7FAE0A06" w14:textId="77777777" w:rsidR="007C6106" w:rsidRPr="002D5B52" w:rsidRDefault="007C6106" w:rsidP="007C6106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RICARDO NUNES</w:t>
      </w:r>
    </w:p>
    <w:p w14:paraId="52C397F7" w14:textId="77777777" w:rsidR="007C6106" w:rsidRPr="002D5B52" w:rsidRDefault="007C6106" w:rsidP="007C6106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Prefeito</w:t>
      </w:r>
    </w:p>
    <w:p w14:paraId="3BC85329" w14:textId="34A9CE73" w:rsidR="00B16B68" w:rsidRPr="002D5B52" w:rsidRDefault="007C6106" w:rsidP="007C6106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o seguinte documento público integra este ato 119266483</w:t>
      </w:r>
    </w:p>
    <w:p w14:paraId="53990994" w14:textId="77777777" w:rsidR="007C6106" w:rsidRDefault="007C6106" w:rsidP="007C6106">
      <w:pPr>
        <w:jc w:val="both"/>
        <w:rPr>
          <w:rFonts w:ascii="Arial" w:hAnsi="Arial" w:cs="Arial"/>
          <w:b/>
          <w:bCs/>
          <w:u w:val="single"/>
        </w:rPr>
      </w:pPr>
    </w:p>
    <w:p w14:paraId="5AFB9FB8" w14:textId="77777777" w:rsidR="002D5B52" w:rsidRPr="002D5B52" w:rsidRDefault="002D5B52" w:rsidP="002D5B52">
      <w:pPr>
        <w:jc w:val="both"/>
        <w:rPr>
          <w:rFonts w:ascii="Arial" w:hAnsi="Arial" w:cs="Arial"/>
          <w:b/>
          <w:bCs/>
          <w:u w:val="single"/>
        </w:rPr>
      </w:pPr>
      <w:r w:rsidRPr="002D5B52">
        <w:rPr>
          <w:rFonts w:ascii="Arial" w:hAnsi="Arial" w:cs="Arial"/>
          <w:b/>
          <w:bCs/>
          <w:u w:val="single"/>
        </w:rPr>
        <w:t>Documento: 119395343 | Portaria</w:t>
      </w:r>
    </w:p>
    <w:p w14:paraId="022B3202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Portaria 283, de 07 de fevereiro de 2025</w:t>
      </w:r>
    </w:p>
    <w:p w14:paraId="4E2A3A3D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Processo SEI 6010.2025/0000155-3</w:t>
      </w:r>
    </w:p>
    <w:p w14:paraId="450902E4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RICARDO NUNES, Prefeito do Município de São Paulo, usando das atribuições que lhe são conferidas por lei,</w:t>
      </w:r>
    </w:p>
    <w:p w14:paraId="05C0AF50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RESOLVE:</w:t>
      </w:r>
    </w:p>
    <w:p w14:paraId="4C12324E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EXONERAR</w:t>
      </w:r>
    </w:p>
    <w:p w14:paraId="7120B48C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SECRETARIA MUNICIPAL DE DESENVOLVIMENTO ECONÔMICO E TRABALHO</w:t>
      </w:r>
    </w:p>
    <w:p w14:paraId="0EBB5360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1. MARCELO MONEGATTO, RF 602.056.9, a pedido e a partir de 03/02/2025, do cargo de Diretor I, Ref. CDA-4, da Supervisão de Execução Orçamentária e</w:t>
      </w:r>
    </w:p>
    <w:p w14:paraId="437A4EBC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Financeira - SEOF, do Departamento de Administração e Finanças - DAF, da Secretaria Municipal de Desenvolvimento Econômico e Trabalho, vaga 22648, critérios</w:t>
      </w:r>
    </w:p>
    <w:p w14:paraId="462B595D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gerais estabelecidos na Lei 17.708/21, dos Decretos 61.242/22 e 61.502/22.</w:t>
      </w:r>
    </w:p>
    <w:p w14:paraId="0810212D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2. MARCOS APARECIDO DA COSTA JUNIOR, RF 784.354.2, do cargo de Diretor I, Ref. CDA-4, da Supervisão de Administração - SAD, do Departamento de Administração e Finanças - DAF, da Secretaria Municipal de Desenvolvimento Econômico e Trabalho, vaga 22647, critérios gerais estabelecidos na Lei 17.708/21,</w:t>
      </w:r>
    </w:p>
    <w:p w14:paraId="6DD56D66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dos Decretos 61.242/22 e 61.502/22.</w:t>
      </w:r>
    </w:p>
    <w:p w14:paraId="2FD2C8C8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3. ANA BEATRIZ DE OLIVEIRA SANTANA, RF 926.231.8, do cargo de Assessor I, Ref. CDA-1, do Gabinete do Secretário, da Secretaria Municipal de Desenvolvimento Econômico e Trabalho, vaga 22495, critérios gerais estabelecidos na Lei 17.708/21, dos Decretos 61.242/22 e 61.502/22.</w:t>
      </w:r>
    </w:p>
    <w:p w14:paraId="446D7BB2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PREFEITURA DO MUNICÍPIO DE SÃO PAULO, aos 07 de fevereiro de 2025, 472° da fundação de São Paulo.</w:t>
      </w:r>
    </w:p>
    <w:p w14:paraId="372F29BD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lastRenderedPageBreak/>
        <w:t>RICARDO NUNES</w:t>
      </w:r>
    </w:p>
    <w:p w14:paraId="27611BD7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Prefeito</w:t>
      </w:r>
    </w:p>
    <w:p w14:paraId="3FDBEE07" w14:textId="5375DB53" w:rsidR="00B16B68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o seguinte documento público integra este ato 119242506</w:t>
      </w:r>
    </w:p>
    <w:p w14:paraId="2461CF15" w14:textId="77777777" w:rsidR="002D5B52" w:rsidRDefault="002D5B52" w:rsidP="002D5B52">
      <w:pPr>
        <w:jc w:val="both"/>
        <w:rPr>
          <w:rFonts w:ascii="Arial" w:hAnsi="Arial" w:cs="Arial"/>
          <w:b/>
          <w:bCs/>
          <w:u w:val="single"/>
        </w:rPr>
      </w:pPr>
    </w:p>
    <w:p w14:paraId="0C6DC5A0" w14:textId="77777777" w:rsidR="002D5B52" w:rsidRPr="002D5B52" w:rsidRDefault="002D5B52" w:rsidP="002D5B52">
      <w:pPr>
        <w:jc w:val="both"/>
        <w:rPr>
          <w:rFonts w:ascii="Arial" w:hAnsi="Arial" w:cs="Arial"/>
          <w:b/>
          <w:bCs/>
          <w:u w:val="single"/>
        </w:rPr>
      </w:pPr>
      <w:r w:rsidRPr="002D5B52">
        <w:rPr>
          <w:rFonts w:ascii="Arial" w:hAnsi="Arial" w:cs="Arial"/>
          <w:b/>
          <w:bCs/>
          <w:u w:val="single"/>
        </w:rPr>
        <w:t>Documento: 119395406 | Portaria</w:t>
      </w:r>
    </w:p>
    <w:p w14:paraId="6A434D22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Portaria 285, de 07 de fevereiro de 2025</w:t>
      </w:r>
    </w:p>
    <w:p w14:paraId="32F31287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Processo SEI 6010.2025/0000155-3</w:t>
      </w:r>
    </w:p>
    <w:p w14:paraId="321AA494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RICARDO NUNES, Prefeito do Município de São Paulo, usando das atribuições que lhe são conferidas por lei,</w:t>
      </w:r>
    </w:p>
    <w:p w14:paraId="43288BF2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 xml:space="preserve">R E S O L V </w:t>
      </w:r>
      <w:proofErr w:type="gramStart"/>
      <w:r w:rsidRPr="002D5B52">
        <w:rPr>
          <w:rFonts w:ascii="Arial" w:hAnsi="Arial" w:cs="Arial"/>
        </w:rPr>
        <w:t>E :</w:t>
      </w:r>
      <w:proofErr w:type="gramEnd"/>
    </w:p>
    <w:p w14:paraId="058D9603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EXONERAR</w:t>
      </w:r>
    </w:p>
    <w:p w14:paraId="23C0B56D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SECRETARIA MUNICIPAL DE JUSTIÇA</w:t>
      </w:r>
    </w:p>
    <w:p w14:paraId="32FCE340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1. REGIANE DE FREITAS CASTRO, RF 891.280.7, do cargo de Coordenador II, CDA-6, da Coordenadoria de Defesa do Consumidor - PROCON, da Secretaria Municipal de Justiça, vaga 21961, critérios gerais estabelecidos na Lei 17.708/21 e do Decreto 63.390/24.</w:t>
      </w:r>
    </w:p>
    <w:p w14:paraId="2AA6E11F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2. RENAN ALEXANDRE TELES, RF 923.782.8, do cargo de Assessor III, Ref. CDA-3, do Gabinete do Secretário, da Secretaria Municipal de Justiça, vaga 19463,</w:t>
      </w:r>
    </w:p>
    <w:p w14:paraId="5F17380E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critérios gerais estabelecidos na Lei 17.708/21 e do Decreto 63.390/24.</w:t>
      </w:r>
    </w:p>
    <w:p w14:paraId="18CE4A1A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3. MARCIA GONÇALVES DA SILVA RIBEIRO, RF 945.235.4, do cargo de Diretor I, Ref. CDA-4, da Divisão de Apoio Jurídico - DAJ, da Coordenadoria de Defesa</w:t>
      </w:r>
    </w:p>
    <w:p w14:paraId="3CFD9931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do Consumidor - PROCON, da Secretaria Municipal de Justiça, vaga 28676, critérios gerais estabelecidos na Lei 17.708/21 e do Decreto 63.390/24.</w:t>
      </w:r>
    </w:p>
    <w:p w14:paraId="67EACD28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4. FRANCISCO APARECIDO DE SOUZA, RF 942.955.7, do cargo de Assessor III, Ref. CDA-3, da Assessoria Técnica - AT, do Gabinete do Secretário, da Secretaria Municipal de Justiça, vaga 28679, critérios gerais estabelecidos na Lei 17.708/21 e do Decreto 63.390/24.</w:t>
      </w:r>
    </w:p>
    <w:p w14:paraId="35CD6800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5. CRISTINA APARECIDA POLACHINI ASSUNES GONÇALVES, RF 940.111.3, do cargo de Diretor I, CDA-4, da Divisão de Atendimento ao Consumidor - DAC,</w:t>
      </w:r>
    </w:p>
    <w:p w14:paraId="241B9421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da Coordenadoria de Defesa do Consumidor - PROCON, da Secretaria Municipal de Justiça, vaga 28677, critérios gerais estabelecidos na Lei 17.708/21 e do Decreto</w:t>
      </w:r>
    </w:p>
    <w:p w14:paraId="510E7E71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63.390/24.</w:t>
      </w:r>
    </w:p>
    <w:p w14:paraId="3415A7B1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lastRenderedPageBreak/>
        <w:t>6. ROGER DE ANDRADE SANTOS, RF 921.827.1, a pedido, do cargo de Diretor I, Ref. CDA-4, Divisão de Fiscalização - DF, da Coordenadoria de Defesa do Consumidor - PROCON, da Secretaria Municipal de Justiça, vaga 21963, critérios gerais estabelecidos na Lei 17.708/21 e do Decreto 63.390/24</w:t>
      </w:r>
    </w:p>
    <w:p w14:paraId="3DCF07B2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PREFEITURA DO MUNICÍPIO DE SÃO PAULO, aos 07 de fevereiro de 2025, 472°da fundação de São Paulo.</w:t>
      </w:r>
    </w:p>
    <w:p w14:paraId="4A66FBB3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RICARDO NUNES</w:t>
      </w:r>
    </w:p>
    <w:p w14:paraId="6BD2D92B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Prefeito</w:t>
      </w:r>
    </w:p>
    <w:p w14:paraId="6DB0ABAC" w14:textId="12E229FB" w:rsidR="00B16B68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o seguinte documento público integra este ato 119361598</w:t>
      </w:r>
    </w:p>
    <w:p w14:paraId="56556F60" w14:textId="77777777" w:rsidR="002D5B52" w:rsidRDefault="002D5B52" w:rsidP="002D5B52">
      <w:pPr>
        <w:jc w:val="both"/>
        <w:rPr>
          <w:rFonts w:ascii="Arial" w:hAnsi="Arial" w:cs="Arial"/>
          <w:b/>
          <w:bCs/>
          <w:u w:val="single"/>
        </w:rPr>
      </w:pPr>
    </w:p>
    <w:p w14:paraId="0C972618" w14:textId="77777777" w:rsidR="002D5B52" w:rsidRPr="002D5B52" w:rsidRDefault="002D5B52" w:rsidP="002D5B52">
      <w:pPr>
        <w:jc w:val="both"/>
        <w:rPr>
          <w:rFonts w:ascii="Arial" w:hAnsi="Arial" w:cs="Arial"/>
          <w:b/>
          <w:bCs/>
          <w:u w:val="single"/>
        </w:rPr>
      </w:pPr>
      <w:r w:rsidRPr="002D5B52">
        <w:rPr>
          <w:rFonts w:ascii="Arial" w:hAnsi="Arial" w:cs="Arial"/>
          <w:b/>
          <w:bCs/>
          <w:u w:val="single"/>
        </w:rPr>
        <w:t>Documento: 119395451 | Portaria</w:t>
      </w:r>
    </w:p>
    <w:p w14:paraId="1D9D1DF1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Portaria 286, de 07 de fevereiro de 2025</w:t>
      </w:r>
    </w:p>
    <w:p w14:paraId="2F927B5F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Processo SEI 6010.2025/0000155-3</w:t>
      </w:r>
    </w:p>
    <w:p w14:paraId="2193B6AB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RICARDO NUNES, Prefeito do Município de São Paulo, usando das atribuições que lhe são conferidas por lei,</w:t>
      </w:r>
    </w:p>
    <w:p w14:paraId="3AD378B7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 xml:space="preserve">R E S O L V </w:t>
      </w:r>
      <w:proofErr w:type="gramStart"/>
      <w:r w:rsidRPr="002D5B52">
        <w:rPr>
          <w:rFonts w:ascii="Arial" w:hAnsi="Arial" w:cs="Arial"/>
        </w:rPr>
        <w:t>E :</w:t>
      </w:r>
      <w:proofErr w:type="gramEnd"/>
    </w:p>
    <w:p w14:paraId="5DCADFF7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Exonerar a senhora CLEUSA GUIMARÃES DAVIS, RF 885.218.9, a pedido, do cargo de Diretor I, Ref. CDA-4, do Departamento de Apoio aos Negócios - DAN, da Coordenadoria de Desenvolvimento Econômico - CDE, da Secretaria Municipal de Desenvolvimento Econômico e Trabalho, vaga 22497, critérios gerais estabelecidos na Lei 17.708/21, dos Decretos 61.242/22 e 61.502/22.</w:t>
      </w:r>
    </w:p>
    <w:p w14:paraId="4AFEFE9E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PREFEITURA DO MUNICÍPIO DE SÃO PAULO, aos 07 de fevereiro de 2025, 472°da fundação de São Paulo.</w:t>
      </w:r>
    </w:p>
    <w:p w14:paraId="337ABEDA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RICARDO NUNES</w:t>
      </w:r>
    </w:p>
    <w:p w14:paraId="06F887AB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Prefeito</w:t>
      </w:r>
    </w:p>
    <w:p w14:paraId="14A95A80" w14:textId="07794FC4" w:rsidR="00B16B68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o seguinte documento público integra este ato 119363170</w:t>
      </w:r>
    </w:p>
    <w:p w14:paraId="15A7E1A8" w14:textId="77777777" w:rsidR="002D5B52" w:rsidRDefault="002D5B52" w:rsidP="002D5B52">
      <w:pPr>
        <w:jc w:val="both"/>
        <w:rPr>
          <w:rFonts w:ascii="Arial" w:hAnsi="Arial" w:cs="Arial"/>
          <w:b/>
          <w:bCs/>
          <w:u w:val="single"/>
        </w:rPr>
      </w:pPr>
    </w:p>
    <w:p w14:paraId="2592E520" w14:textId="77777777" w:rsidR="002D5B52" w:rsidRPr="002D5B52" w:rsidRDefault="002D5B52" w:rsidP="002D5B52">
      <w:pPr>
        <w:jc w:val="both"/>
        <w:rPr>
          <w:rFonts w:ascii="Arial" w:hAnsi="Arial" w:cs="Arial"/>
          <w:b/>
          <w:bCs/>
          <w:u w:val="single"/>
        </w:rPr>
      </w:pPr>
      <w:r w:rsidRPr="002D5B52">
        <w:rPr>
          <w:rFonts w:ascii="Arial" w:hAnsi="Arial" w:cs="Arial"/>
          <w:b/>
          <w:bCs/>
          <w:u w:val="single"/>
        </w:rPr>
        <w:t>Documento: 119395496 | Portaria</w:t>
      </w:r>
    </w:p>
    <w:p w14:paraId="0F6CC875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Portaria 287, de 07 de fevereiro de 2025</w:t>
      </w:r>
    </w:p>
    <w:p w14:paraId="5B52DD16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Processo SEI 6010.2025/0000155-3</w:t>
      </w:r>
    </w:p>
    <w:p w14:paraId="14F871C2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RICARDO NUNES, Prefeito do Município de São Paulo, usando das atribuições que lhe são conferidas por lei,</w:t>
      </w:r>
    </w:p>
    <w:p w14:paraId="1A30CE02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RESOLVE:</w:t>
      </w:r>
    </w:p>
    <w:p w14:paraId="5D5BF4D9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lastRenderedPageBreak/>
        <w:t>EXONERAR</w:t>
      </w:r>
    </w:p>
    <w:p w14:paraId="2BCD05AB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SECRETARIA MUNICIPAL DE URBANISMO E LICENCIAMENTO</w:t>
      </w:r>
    </w:p>
    <w:p w14:paraId="735F4CFB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 xml:space="preserve">1. SILVIO CESAR LIMA RIBEIRO, RF 627.664.4, do cargo de Coordenador II, Ref. CDA-6, da Coordenadoria de Produção e </w:t>
      </w:r>
      <w:proofErr w:type="gramStart"/>
      <w:r w:rsidRPr="002D5B52">
        <w:rPr>
          <w:rFonts w:ascii="Arial" w:hAnsi="Arial" w:cs="Arial"/>
        </w:rPr>
        <w:t>Analise</w:t>
      </w:r>
      <w:proofErr w:type="gramEnd"/>
      <w:r w:rsidRPr="002D5B52">
        <w:rPr>
          <w:rFonts w:ascii="Arial" w:hAnsi="Arial" w:cs="Arial"/>
        </w:rPr>
        <w:t xml:space="preserve"> de Informação - GEOINFO, da</w:t>
      </w:r>
    </w:p>
    <w:p w14:paraId="2A192D8D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Secretaria Municipal de Urbanismo e Licenciamento, vaga 23592, critérios gerais estabelecidos na Lei 17.708/21 e do Decreto 61.593/22.</w:t>
      </w:r>
    </w:p>
    <w:p w14:paraId="22F53126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 xml:space="preserve">2. DANILO </w:t>
      </w:r>
      <w:proofErr w:type="gramStart"/>
      <w:r w:rsidRPr="002D5B52">
        <w:rPr>
          <w:rFonts w:ascii="Arial" w:hAnsi="Arial" w:cs="Arial"/>
        </w:rPr>
        <w:t>MIZUTA ,</w:t>
      </w:r>
      <w:proofErr w:type="gramEnd"/>
      <w:r w:rsidRPr="002D5B52">
        <w:rPr>
          <w:rFonts w:ascii="Arial" w:hAnsi="Arial" w:cs="Arial"/>
        </w:rPr>
        <w:t xml:space="preserve"> RF 804.443.1, do cargo de Diretor I, Ref. CDA-4, da Divisão de Sistemas de Informações Geográficas - DSIG, da Coordenadoria de Produção e Analise de Informação - GEOINFO, da Secretaria Municipal de Urbanismo e Licenciamento, vaga 23593, critérios gerais estabelecidos na Lei 17.708/21 e do Decreto</w:t>
      </w:r>
    </w:p>
    <w:p w14:paraId="336B37C0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61.593/22.</w:t>
      </w:r>
    </w:p>
    <w:p w14:paraId="33469C63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3. FRANCINALDO DA SILVA RODRIGUES, RF 755.489.3, a pedido e a partir de 23/01/2025, do cargo de Coordenador II, Ref. CDA-6, da Coordenadoria de Administração e Finanças - CAF, da Secretaria Municipal de Urbanismo e Licenciamento, vaga 23849, critérios gerais estabelecidos na Lei 17.708/21 e do Decreto</w:t>
      </w:r>
    </w:p>
    <w:p w14:paraId="36EA616D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61.593/22.</w:t>
      </w:r>
    </w:p>
    <w:p w14:paraId="58A855CF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4. FERNANDA PASSOS VIEIRA, RF 823.171.1, a partir de 23/01/2025, do cargo de Diretor I, Ref. CDA-4, da Divisão de Licitações e Contratos - DLC, da Coordenadoria de Administração e Finanças - CAF, da Secretaria Municipal de Urbanismo e Licenciamento, vaga 23853, critérios gerais estabelecidos na Lei</w:t>
      </w:r>
    </w:p>
    <w:p w14:paraId="4CF0BD6A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17.708/21 e do Decreto 61.593/22.</w:t>
      </w:r>
    </w:p>
    <w:p w14:paraId="4A9F75D5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PREFEITURA DO MUNICÍPIO DE SÃO PAULO, aos 07 de fevereiro de 2025, 472º da fundação de São Paulo.</w:t>
      </w:r>
    </w:p>
    <w:p w14:paraId="62783C8D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RICARDO NUNES</w:t>
      </w:r>
    </w:p>
    <w:p w14:paraId="39B7D4B3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Prefeito</w:t>
      </w:r>
    </w:p>
    <w:p w14:paraId="22904771" w14:textId="5C67AAF2" w:rsidR="00B16B68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o seguinte documento público integra este ato 119304821</w:t>
      </w:r>
    </w:p>
    <w:p w14:paraId="34B9A3D1" w14:textId="77777777" w:rsidR="002D5B52" w:rsidRDefault="002D5B52" w:rsidP="002D5B52">
      <w:pPr>
        <w:jc w:val="both"/>
        <w:rPr>
          <w:rFonts w:ascii="Arial" w:hAnsi="Arial" w:cs="Arial"/>
          <w:b/>
          <w:bCs/>
          <w:u w:val="single"/>
        </w:rPr>
      </w:pPr>
    </w:p>
    <w:p w14:paraId="1486ECF5" w14:textId="77777777" w:rsidR="002D5B52" w:rsidRPr="002D5B52" w:rsidRDefault="002D5B52" w:rsidP="002D5B52">
      <w:pPr>
        <w:jc w:val="both"/>
        <w:rPr>
          <w:rFonts w:ascii="Arial" w:hAnsi="Arial" w:cs="Arial"/>
          <w:b/>
          <w:bCs/>
          <w:u w:val="single"/>
        </w:rPr>
      </w:pPr>
      <w:r w:rsidRPr="002D5B52">
        <w:rPr>
          <w:rFonts w:ascii="Arial" w:hAnsi="Arial" w:cs="Arial"/>
          <w:b/>
          <w:bCs/>
          <w:u w:val="single"/>
        </w:rPr>
        <w:t>Documento: 119395123 | Portaria</w:t>
      </w:r>
    </w:p>
    <w:p w14:paraId="173D2A27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Portaria nº 278 de 07 de fevereiro de 2025</w:t>
      </w:r>
    </w:p>
    <w:p w14:paraId="2086E805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Processo SEI 6010.2025/0000155-3</w:t>
      </w:r>
    </w:p>
    <w:p w14:paraId="727FD716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lastRenderedPageBreak/>
        <w:t>RICARDO NUNES, Prefeito do Município de São Paulo, usando das atribuições que lhe são conferidas por lei,</w:t>
      </w:r>
    </w:p>
    <w:p w14:paraId="2D6B6DF1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RESOLVE:</w:t>
      </w:r>
    </w:p>
    <w:p w14:paraId="0D656F46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EXONERAR</w:t>
      </w:r>
    </w:p>
    <w:p w14:paraId="076A972A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SECRETARIA MUNICIPAL DA FAZENDA</w:t>
      </w:r>
    </w:p>
    <w:p w14:paraId="1F35EBB8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1. ALEXANDRE ZUCARELLI GARCIA, RF 818.062.8, a partir de 31/01/2025, do cargo de Diretor I, Ref. CDA-4, da Divisão de Gerenciamento da Carteira de</w:t>
      </w:r>
    </w:p>
    <w:p w14:paraId="72A0B3EE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Investimento, da Coordenadoria de Gestão de Investimento, do Instituto de Previdência Municipal de São Paulo, da Secretaria Municipal da Fazenda, vaga 27701,</w:t>
      </w:r>
    </w:p>
    <w:p w14:paraId="1A23933F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constante do Decreto 62.556/23.</w:t>
      </w:r>
    </w:p>
    <w:p w14:paraId="61D48D02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2. ROSANGELA PONCIANO RODRIGUES PRIETO, RF 946.527.8, a pedido e a partir de 31/01/2025, do cargo de Diretor I, Ref. CDA-4, da Divisão de Compensação Previdenciária, do Departamento de Receitas e Folha de Pagamento de Benefícios, da Coordenadoria de Gestão de Benefícios, do Instituto de</w:t>
      </w:r>
    </w:p>
    <w:p w14:paraId="32327D9D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Previdência Municipal de São Paulo, da Secretaria Municipal da Fazenda, vaga 27749, constante do Decreto 62.556/23.</w:t>
      </w:r>
    </w:p>
    <w:p w14:paraId="5609BB7D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PREFEITURA DO MUNICÍPIO DE SÃO PAULO, aos 07 de fevereiro de 2025, 472° da fundação de São Paulo.</w:t>
      </w:r>
    </w:p>
    <w:p w14:paraId="4E6A80E0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RICARDO NUNES</w:t>
      </w:r>
    </w:p>
    <w:p w14:paraId="66DF02BD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Prefeito</w:t>
      </w:r>
    </w:p>
    <w:p w14:paraId="12D43BDE" w14:textId="1479060C" w:rsidR="00B16B68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O seguinte documento público integra este ato 119263860.</w:t>
      </w:r>
      <w:r w:rsidRPr="002D5B52">
        <w:rPr>
          <w:rFonts w:ascii="Arial" w:hAnsi="Arial" w:cs="Arial"/>
        </w:rPr>
        <w:cr/>
      </w:r>
    </w:p>
    <w:p w14:paraId="4DD67A8E" w14:textId="77777777" w:rsidR="002D5B52" w:rsidRPr="002D5B52" w:rsidRDefault="002D5B52" w:rsidP="002D5B52">
      <w:pPr>
        <w:jc w:val="both"/>
        <w:rPr>
          <w:rFonts w:ascii="Arial" w:hAnsi="Arial" w:cs="Arial"/>
          <w:b/>
          <w:bCs/>
          <w:u w:val="single"/>
        </w:rPr>
      </w:pPr>
      <w:r w:rsidRPr="002D5B52">
        <w:rPr>
          <w:rFonts w:ascii="Arial" w:hAnsi="Arial" w:cs="Arial"/>
          <w:b/>
          <w:bCs/>
          <w:u w:val="single"/>
        </w:rPr>
        <w:t>Documento: 119395139 | Portaria</w:t>
      </w:r>
    </w:p>
    <w:p w14:paraId="382884E2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Portaria nº 279 de 07 de fevereiro de 2025</w:t>
      </w:r>
    </w:p>
    <w:p w14:paraId="057EB024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Processo SEI 6010.2025/0000155-3</w:t>
      </w:r>
    </w:p>
    <w:p w14:paraId="683806FA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RICARDO NUNES, Prefeito do Município de São Paulo, usando das atribuições que lhe são conferidas por lei,</w:t>
      </w:r>
    </w:p>
    <w:p w14:paraId="4870A3F9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RESOLVE:</w:t>
      </w:r>
    </w:p>
    <w:p w14:paraId="244F6AAA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EXONERAR</w:t>
      </w:r>
    </w:p>
    <w:p w14:paraId="15BBC21E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SECRETARIA MUNICIPAL DE ESPORTES E LAZER</w:t>
      </w:r>
    </w:p>
    <w:p w14:paraId="5F12C1E1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lastRenderedPageBreak/>
        <w:t>1. CARLOS KLEBER LEMOS MARQUES JUNIOR, RF 757.771.1, do cargo de Diretor I, Ref. CDA-4, da Divisão de Gestão de Programas e Projetos, do Departamento de Gestão de Políticas e Programas de Esportes e Lazer, da Secretaria Municipal de Esporte e Lazer, vaga 24325, critérios gerais estabelecidos na Lei</w:t>
      </w:r>
    </w:p>
    <w:p w14:paraId="6DA4AB6E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17.708/21 e do Decreto 61.636/22, Tabela “B”, Anexo I.</w:t>
      </w:r>
    </w:p>
    <w:p w14:paraId="61517ADE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2. ARIANA D’ ANGELO MARQUES, RF 878.722.1, do cargo de Diretor I, Ref. CDA-4, da Divisão de Prestação de Contas, da Coordenação de Administração e</w:t>
      </w:r>
    </w:p>
    <w:p w14:paraId="0DE383AC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Finanças, da Secretaria Municipal de Esportes e Lazer, vaga 24489, critérios gerais estabelecidos na Lei 17.708/21 e do Decreto 61.636/22, Tabela “F”, Anexo I.</w:t>
      </w:r>
    </w:p>
    <w:p w14:paraId="6C3F1BF9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 xml:space="preserve">3. SIDNEY MARQUES DE BRITO, RF 807.175.6, do cargo de Gestor de Equipamento Público, Ref. CDA-2, do Centro Esportivo Tietê - Jornalista </w:t>
      </w:r>
      <w:proofErr w:type="spellStart"/>
      <w:r w:rsidRPr="002D5B52">
        <w:rPr>
          <w:rFonts w:ascii="Arial" w:hAnsi="Arial" w:cs="Arial"/>
        </w:rPr>
        <w:t>Helio</w:t>
      </w:r>
      <w:proofErr w:type="spellEnd"/>
      <w:r w:rsidRPr="002D5B52">
        <w:rPr>
          <w:rFonts w:ascii="Arial" w:hAnsi="Arial" w:cs="Arial"/>
        </w:rPr>
        <w:t xml:space="preserve"> Ribeiro, da Divisão de Gestão de Equipamentos Esportivos Diretos, do Departamento de Gestão de Equipamentos Esportivos, da Secretaria Municipal de Esportes e Lazer, vaga</w:t>
      </w:r>
    </w:p>
    <w:p w14:paraId="4C210C07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24449, critérios gerais estabelecidos na Lei 17.708/21 e do Decreto 61.636/22, Tabela “E”, Anexo I.</w:t>
      </w:r>
    </w:p>
    <w:p w14:paraId="2AD74A07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4. MARCIO ROGERIO APARECIDO TRINDADE DOS SANTOS, RF 937.864.2, do cargo de Assessor I, Ref. CDA-1, da Divisão de Gestão de Equipamentos Esportivos Diretos, do Departamento de Gestão de Equipamentos Esportivos, da Secretaria Municipal de Esportes e Lazer, vaga 24481, critérios gerais estabelecidos</w:t>
      </w:r>
    </w:p>
    <w:p w14:paraId="203FAE16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na Lei 17.708/21 e do Decreto 61.636/22, Tabela “E”, Anexo I.</w:t>
      </w:r>
    </w:p>
    <w:p w14:paraId="460636AB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5. MILENA IGESCA VALVERDE, RF 920.757.1 do cargo de Assessor III, Ref. CDA-3, da Assessoria Jurídica, do Gabinete do Secretário, da Secretaria Municipal de Esportes e Lazer, vaga 24288, critérios gerais estabelecidos na Lei 17.708/</w:t>
      </w:r>
      <w:proofErr w:type="gramStart"/>
      <w:r w:rsidRPr="002D5B52">
        <w:rPr>
          <w:rFonts w:ascii="Arial" w:hAnsi="Arial" w:cs="Arial"/>
        </w:rPr>
        <w:t>21,e</w:t>
      </w:r>
      <w:proofErr w:type="gramEnd"/>
      <w:r w:rsidRPr="002D5B52">
        <w:rPr>
          <w:rFonts w:ascii="Arial" w:hAnsi="Arial" w:cs="Arial"/>
        </w:rPr>
        <w:t xml:space="preserve"> do Decreto 61.636/22, Tabela “A”, Anexo I.</w:t>
      </w:r>
    </w:p>
    <w:p w14:paraId="776C0C31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6. FERNANDA LEITE SENA, RF 898.268.6, do cargo de Assessor III, Ref. CDA-3, da Divisão de Suprimentos, da Coordenação de Administração e Finanças, da</w:t>
      </w:r>
    </w:p>
    <w:p w14:paraId="071CBE59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Secretaria Municipal de Esportes e Lazer, vaga 24503, critérios gerais estabelecidos na Lei 17.708/21 e do Decreto 61.636/22, Tabela “F”, Anexo I.</w:t>
      </w:r>
    </w:p>
    <w:p w14:paraId="74BF0A43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7. MARLI BATISTA DE SOUSA, RF 822.949.0, do cargo de Assessor I, Ref. CDA-1, do Gabinete do Secretário, da Secretaria Municipal de Esportes e Lazer, vaga</w:t>
      </w:r>
    </w:p>
    <w:p w14:paraId="5FF99371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24321, critérios gerais estabelecidos na Lei 17.708/21 e do Decreto 61.636/22, Tabela “A”, Anexo I.</w:t>
      </w:r>
    </w:p>
    <w:p w14:paraId="049A2D7F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lastRenderedPageBreak/>
        <w:t>8. JEFERSON MOREIRA DOS SANTOS, RF 915.544.9, a pedido e a partir de 21/01/2025, do cargo de Gestor de Equipamento Público, Ref. CDA-2, do Centro Esportivo Pista de Skate do Parque do Chuvisco, da Divisão de Gestão de Equipamentos Esportivos Diretos, do Departamento de Gestão de Equipamentos Esportivos,</w:t>
      </w:r>
    </w:p>
    <w:p w14:paraId="29D013A4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 xml:space="preserve">da Secretaria Municipal de Esportes e Lazer, vaga 24345, critérios gerais estabelecidos na Lei 17.708/21, dos Decretos 61.636/22 e 63.697/24, </w:t>
      </w:r>
      <w:proofErr w:type="spellStart"/>
      <w:r w:rsidRPr="002D5B52">
        <w:rPr>
          <w:rFonts w:ascii="Arial" w:hAnsi="Arial" w:cs="Arial"/>
        </w:rPr>
        <w:t>Tebela</w:t>
      </w:r>
      <w:proofErr w:type="spellEnd"/>
      <w:r w:rsidRPr="002D5B52">
        <w:rPr>
          <w:rFonts w:ascii="Arial" w:hAnsi="Arial" w:cs="Arial"/>
        </w:rPr>
        <w:t xml:space="preserve"> “B”, Anexo I.</w:t>
      </w:r>
    </w:p>
    <w:p w14:paraId="2E8E3E64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PREFEITURA DO MUNICÍPIO DE SÃO PAULO, aos 07 de fevereiro de 2025, 472° da fundação de São Paulo.</w:t>
      </w:r>
    </w:p>
    <w:p w14:paraId="21FC4491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RICARDO NUNES</w:t>
      </w:r>
    </w:p>
    <w:p w14:paraId="65DF3807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Prefeito</w:t>
      </w:r>
    </w:p>
    <w:p w14:paraId="4087DB0F" w14:textId="3F755E14" w:rsidR="00B16B68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O seguinte documento público integra este ato 119258008.</w:t>
      </w:r>
      <w:r w:rsidRPr="002D5B52">
        <w:rPr>
          <w:rFonts w:ascii="Arial" w:hAnsi="Arial" w:cs="Arial"/>
        </w:rPr>
        <w:cr/>
      </w:r>
    </w:p>
    <w:p w14:paraId="4B17DF3B" w14:textId="77777777" w:rsidR="002D5B52" w:rsidRPr="002D5B52" w:rsidRDefault="002D5B52" w:rsidP="00B626D0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2D5B52">
        <w:rPr>
          <w:rFonts w:ascii="Arial" w:hAnsi="Arial" w:cs="Arial"/>
          <w:b/>
          <w:bCs/>
          <w:sz w:val="32"/>
          <w:szCs w:val="32"/>
          <w:u w:val="single"/>
        </w:rPr>
        <w:t>TÍTULO DE NOMEAÇÃO</w:t>
      </w:r>
    </w:p>
    <w:p w14:paraId="6A7B6980" w14:textId="77777777" w:rsidR="002D5B52" w:rsidRDefault="002D5B52" w:rsidP="002D5B52">
      <w:pPr>
        <w:jc w:val="both"/>
        <w:rPr>
          <w:rFonts w:ascii="Arial" w:hAnsi="Arial" w:cs="Arial"/>
          <w:b/>
          <w:bCs/>
          <w:u w:val="single"/>
        </w:rPr>
      </w:pPr>
    </w:p>
    <w:p w14:paraId="4FFC348F" w14:textId="582A513D" w:rsidR="002D5B52" w:rsidRPr="002D5B52" w:rsidRDefault="002D5B52" w:rsidP="002D5B52">
      <w:pPr>
        <w:jc w:val="both"/>
        <w:rPr>
          <w:rFonts w:ascii="Arial" w:hAnsi="Arial" w:cs="Arial"/>
          <w:b/>
          <w:bCs/>
          <w:u w:val="single"/>
        </w:rPr>
      </w:pPr>
      <w:r w:rsidRPr="002D5B52">
        <w:rPr>
          <w:rFonts w:ascii="Arial" w:hAnsi="Arial" w:cs="Arial"/>
          <w:b/>
          <w:bCs/>
          <w:u w:val="single"/>
        </w:rPr>
        <w:t>Documento: 119393693 | Título de Nomeação</w:t>
      </w:r>
    </w:p>
    <w:p w14:paraId="19794352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Título de Nomeação nº 127 de 07 de fevereiro de 2025</w:t>
      </w:r>
    </w:p>
    <w:p w14:paraId="5C184D72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Processo SEI 6010.2025/0000155-3</w:t>
      </w:r>
    </w:p>
    <w:p w14:paraId="2B5FF225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RICARDO NUNES, Prefeito do Município de São Paulo, usando das atribuições que lhe são conferidas por lei,</w:t>
      </w:r>
    </w:p>
    <w:p w14:paraId="1AD94637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RESOLVE:</w:t>
      </w:r>
    </w:p>
    <w:p w14:paraId="1C677E7B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Nomear o senhor ALEXANDRE ZUCARELLI GARCIA, RF 818.062.8, excepcionalmente, a partir de 31/01/2025, para exercer o cargo de Diretor I, Ref. CDA-4, da Divisão de Compensação Previdenciária, do Departamento de Receitas e Folha de Pagamento de Benefícios, da Coordenadoria de Gestão de Benefícios, do Instituto de</w:t>
      </w:r>
    </w:p>
    <w:p w14:paraId="496BE7A2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Previdência Municipal de São Paulo, da Secretaria Municipal da Fazenda, vaga 27749, constante do Decreto 62.556/23.</w:t>
      </w:r>
    </w:p>
    <w:p w14:paraId="4BA21F79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PREFEITURA DO MUNICÍPIO DE SÃO PAULO, aos 07 de fevereiro de 2025, 472° da fundação de São Paulo.</w:t>
      </w:r>
    </w:p>
    <w:p w14:paraId="259E34D5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RICARDO NUNES</w:t>
      </w:r>
    </w:p>
    <w:p w14:paraId="415D9AFB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Prefeito</w:t>
      </w:r>
    </w:p>
    <w:p w14:paraId="235753CF" w14:textId="3F0F7396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O seguinte documento público integra este ato 119264288.</w:t>
      </w:r>
    </w:p>
    <w:p w14:paraId="52317828" w14:textId="77777777" w:rsidR="002D5B52" w:rsidRDefault="002D5B52" w:rsidP="002D5B52">
      <w:pPr>
        <w:jc w:val="both"/>
        <w:rPr>
          <w:rFonts w:ascii="Arial" w:hAnsi="Arial" w:cs="Arial"/>
          <w:b/>
          <w:bCs/>
          <w:u w:val="single"/>
        </w:rPr>
      </w:pPr>
    </w:p>
    <w:p w14:paraId="5B2CF92A" w14:textId="77777777" w:rsidR="002D5B52" w:rsidRPr="002D5B52" w:rsidRDefault="002D5B52" w:rsidP="002D5B52">
      <w:pPr>
        <w:jc w:val="both"/>
        <w:rPr>
          <w:rFonts w:ascii="Arial" w:hAnsi="Arial" w:cs="Arial"/>
          <w:b/>
          <w:bCs/>
          <w:u w:val="single"/>
        </w:rPr>
      </w:pPr>
      <w:r w:rsidRPr="002D5B52">
        <w:rPr>
          <w:rFonts w:ascii="Arial" w:hAnsi="Arial" w:cs="Arial"/>
          <w:b/>
          <w:bCs/>
          <w:u w:val="single"/>
        </w:rPr>
        <w:t>Documento: 119393734 | Título de Nomeação</w:t>
      </w:r>
    </w:p>
    <w:p w14:paraId="675FAFC0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Título de Nomeação nº 128 de 07 de fevereiro de 2025</w:t>
      </w:r>
    </w:p>
    <w:p w14:paraId="5CE63D61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Processo SEI 6010.2025/0000155-3</w:t>
      </w:r>
    </w:p>
    <w:p w14:paraId="07CD89E8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RICARDO NUNES, Prefeito do Município de São Paulo, usando das atribuições que lhe são conferidas por lei,</w:t>
      </w:r>
    </w:p>
    <w:p w14:paraId="733050AF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RESOLVE:</w:t>
      </w:r>
    </w:p>
    <w:p w14:paraId="1F944DC0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NOMEAR</w:t>
      </w:r>
    </w:p>
    <w:p w14:paraId="1777821D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SECRETARIA MUNICIPAL DE ESPORTES E LAZER</w:t>
      </w:r>
    </w:p>
    <w:p w14:paraId="5EC75153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1. CARLOS KLEBER LEMOS MARQUES JUNIOR, RF 757.771.1, para exercer o cargo de Diretor I, Ref. CDA-4, da Divisão de Gestão das Modalidades Esportivas,</w:t>
      </w:r>
    </w:p>
    <w:p w14:paraId="1F87BF3C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do Departamento de Gestão do Esporte de Alto Rendimento, da Secretaria Municipal de Esportes e Lazer, vaga 24357, critérios gerais estabelecidos na Lei 17.708/21</w:t>
      </w:r>
    </w:p>
    <w:p w14:paraId="35C031B8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e do Decreto 61.636/22, Tabela “C”, Anexo I.</w:t>
      </w:r>
    </w:p>
    <w:p w14:paraId="29404047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2. JOANA D ARC PEREIRA, RG 28.418.XXX-SSP/SP, para exercer o cargo de Assessor III, Ref. CDA-3, da Coordenação de Administração e Finanças, da Secretaria Municipal de Esportes e Lazer, vaga 24494, critérios gerais estabelecidos na Lei 17.708/21 e do Decreto 61.636/22, Tabela “F”, Anexo I.</w:t>
      </w:r>
    </w:p>
    <w:p w14:paraId="20EEB4DE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 xml:space="preserve">3. LEONARDO SIMONI ABREU, RG 58.339.XXX-4-SSP/SP, para exercer o cargo de Assessor III, Ref. CDA-3, do Gabinete do Secretário, da Secretaria Municipal de Esportes e Lazer, vaga 24292, critérios gerais estabelecidos na Lei 17.708/21 e do Decreto 61.636/22, </w:t>
      </w:r>
      <w:proofErr w:type="gramStart"/>
      <w:r w:rsidRPr="002D5B52">
        <w:rPr>
          <w:rFonts w:ascii="Arial" w:hAnsi="Arial" w:cs="Arial"/>
        </w:rPr>
        <w:t>Tabela ”A</w:t>
      </w:r>
      <w:proofErr w:type="gramEnd"/>
      <w:r w:rsidRPr="002D5B52">
        <w:rPr>
          <w:rFonts w:ascii="Arial" w:hAnsi="Arial" w:cs="Arial"/>
        </w:rPr>
        <w:t>”, Anexo I.</w:t>
      </w:r>
    </w:p>
    <w:p w14:paraId="009D70A9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4. ALEXANDRE HERMINIO DE SOUZA, RG 35.451.XXX-7-SSP/SP, para exercer o cargo de Assessor I, Ref. CDA-1, da Coordenação de Administração e Finanças,</w:t>
      </w:r>
    </w:p>
    <w:p w14:paraId="32F7A5DD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da Secretaria Municipal de Esportes e Lazer, vaga 24518, critérios gerais estabelecidos na Lei 17.708/21 e do Decreto 61.636/22, Tabela "F", Anexo I.</w:t>
      </w:r>
    </w:p>
    <w:p w14:paraId="61A2D80A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5. SELMA FERNANDES SILVA, RG 7.421.XXX-2-SSP/SP, para exercer o cargo de Assessor III, Ref. CDA-3, do Gabinete do Secretário, da Secretaria Municipal de Esportes e Lazer, vaga 24296, critérios gerais estabelecidos na Lei 17.708/21 e do Decreto 61.636/22, Tabela “A”, Anexo I.</w:t>
      </w:r>
    </w:p>
    <w:p w14:paraId="3F46EB49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 xml:space="preserve">6. ANTONIO CARLOS CAMILOTTI JUNIOR, RG 25.216.XXX-8-SSP/SP, para exercer o cargo de Assessor V, Ref. CDA-5, do Gabinete do Secretário, da </w:t>
      </w:r>
      <w:r w:rsidRPr="002D5B52">
        <w:rPr>
          <w:rFonts w:ascii="Arial" w:hAnsi="Arial" w:cs="Arial"/>
        </w:rPr>
        <w:lastRenderedPageBreak/>
        <w:t>Secretaria Municipal de Esportes e Lazer, vaga 24271, critérios gerais estabelecidos na Lei 17.708/21 e do Decreto 61.636/22, Tabela “A”, Anexo I.</w:t>
      </w:r>
    </w:p>
    <w:p w14:paraId="1EBD240A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7. ARIANA D ANGELO MARQUES, RF 878.722.1, para exercer o cargo de Diretor II, Ref. CDA-5, do Departamento de Gestão de Parcerias, da Secretaria Municipal</w:t>
      </w:r>
    </w:p>
    <w:p w14:paraId="591C6946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de Esportes e Lazer, vaga 24382, critérios gerais estabelecidos na Lei 17.708/21 e do Decreto 61.636/22, Tabela “D”, Anexo I.</w:t>
      </w:r>
    </w:p>
    <w:p w14:paraId="31FF93DF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 xml:space="preserve">8. MARCIO ROGERIO APARECIDO TRINDADE DOS SANTOS, RF 937.864.2, para exercer o cargo de Gestor de Equipamento Público, Ref. CDA-2, do Centro Esportivo Tietê - Jornalista </w:t>
      </w:r>
      <w:proofErr w:type="spellStart"/>
      <w:r w:rsidRPr="002D5B52">
        <w:rPr>
          <w:rFonts w:ascii="Arial" w:hAnsi="Arial" w:cs="Arial"/>
        </w:rPr>
        <w:t>Helio</w:t>
      </w:r>
      <w:proofErr w:type="spellEnd"/>
      <w:r w:rsidRPr="002D5B52">
        <w:rPr>
          <w:rFonts w:ascii="Arial" w:hAnsi="Arial" w:cs="Arial"/>
        </w:rPr>
        <w:t xml:space="preserve"> Ribeiro, da Divisão de Gestão de Equipamentos Esportivos Diretos, do Departamento de Gestão de Equipamentos Esportivos, da</w:t>
      </w:r>
    </w:p>
    <w:p w14:paraId="34D8AC00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Secretaria Municipal de Esportes e Lazer, vaga 24449, critérios gerais estabelecidos na Lei 17.708/21 e do Decreto 61.636/22, Tabela “E”, Anexo I.</w:t>
      </w:r>
    </w:p>
    <w:p w14:paraId="774B5B9B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9. SIDNEY MARQUES DE BRITO, RF 807.175.6, para exercer o cargo de Assessor V, Ref. CDA-5, do Gabinete do Secretário, da Secretaria Municipal de Esportes e Lazer, vaga 24272, critérios gerais estabelecidos na Lei 17.708/21 e do Decreto 61.636/22, Tabela “A”, Anexo I.</w:t>
      </w:r>
    </w:p>
    <w:p w14:paraId="210640D2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10. RICARDO PIRES CALCIOLARI, RF 895.878.5, para exercer o cargo de Assessor IV, Ref. CDA-4, da Assessoria Técnica, do Gabinete do Secretário, da Secretaria Municipal de Esportes e Lazer, vaga 24279, critérios gerais estabelecidos na Lei 17.708/21 e do Decreto 61.636/22, Tabela “A”, Anexo I.</w:t>
      </w:r>
    </w:p>
    <w:p w14:paraId="07F18758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11. FERNANDA LEITE SENA, RF 898.268.6, para exercer o cargo de Assessor III, Ref. CDA-3, da Assessoria Jurídica, do Gabinete do Secretário, da Secretaria Municipal de Esportes e Lazer, vaga 24288, critérios gerais estabelecidos na Lei 17.708/21 e do Decreto 61.636/22, Tabela “A”, Anexo I.</w:t>
      </w:r>
    </w:p>
    <w:p w14:paraId="57E1E048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12. MILENA IGESCA VALVERDE, RF 920.757.1, para exercer o cargo de Assessor III, Ref. CDA-3, do Gabinete do Secretário, da Secretaria Municipal de Esportes e Lazer, vaga 24295, critérios gerais estabelecidos na Lei 17.708/21 e do Decreto 61.636/22, Tabela “A”, Anexo I.</w:t>
      </w:r>
    </w:p>
    <w:p w14:paraId="0F661588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13. MARLI BATISTA DE SOUSA, RF 822.949.0, para exercer o cargo de Gestor de Equipamento Público, Ref. CDA-2, do Centro Esportivo Pista de Skate do Parque</w:t>
      </w:r>
    </w:p>
    <w:p w14:paraId="5A54C10C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do Chuvisco, da Divisão de Gestão de Equipamentos Esportivos Diretos, do Departamento de Gestão de Equipamentos Esportivos, da Secretaria Municipal de Esportes e Lazer, vaga 24345, critérios gerais estabelecidos na Lei 17.708/21, dos Decretos 61.636/22 e 63.397/24, Tabela “B”, Anexo I.</w:t>
      </w:r>
    </w:p>
    <w:p w14:paraId="007EBD82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lastRenderedPageBreak/>
        <w:t>14. MARLENE DE ABREU DE ARAUJO, RG 22.395.XXX-1-SSP/SP, para exercer o cargo de Assessor I, Ref. CDA-1, do Gabinete do Secretário, da Secretaria Municipal de Esportes e Lazer, vaga 24321, critérios gerais estabelecidos na Lei 17.708/21 e do Decreto 61.636/22, Tabela “A”, Anexo I.</w:t>
      </w:r>
    </w:p>
    <w:p w14:paraId="1938D708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15. LUCYNARA CHAVES, RG 54.180.XXX-9-SSP/SP, para exercer o cargo de Assessor II, Ref. CDA-2, da Divisão de Gestão de Pessoas, da Coordenação de Administração e Finanças, da Secretaria Municipal de Esportes e Lazer, vaga 24507, critérios gerais estabelecidos na Lei 17.708/21, Tabela “F”, Anexo I.</w:t>
      </w:r>
    </w:p>
    <w:p w14:paraId="349E073B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PREFEITURA DO MUNICÍPIO DE SÃO PAULO, aos 07 de fevereiro de 2025, 472° da fundação de São Paulo.</w:t>
      </w:r>
    </w:p>
    <w:p w14:paraId="2D881FB0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RICARDO NUNES</w:t>
      </w:r>
    </w:p>
    <w:p w14:paraId="5A347C70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Prefeito</w:t>
      </w:r>
    </w:p>
    <w:p w14:paraId="53AF1B78" w14:textId="2A96C08C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O seguinte documento público integra este ato 119258606.</w:t>
      </w:r>
    </w:p>
    <w:p w14:paraId="77DB4AA3" w14:textId="77777777" w:rsidR="002D5B52" w:rsidRDefault="002D5B52" w:rsidP="002D5B52">
      <w:pPr>
        <w:jc w:val="both"/>
        <w:rPr>
          <w:rFonts w:ascii="Arial" w:hAnsi="Arial" w:cs="Arial"/>
          <w:b/>
          <w:bCs/>
          <w:u w:val="single"/>
        </w:rPr>
      </w:pPr>
    </w:p>
    <w:p w14:paraId="3B01287F" w14:textId="77777777" w:rsidR="002D5B52" w:rsidRPr="002D5B52" w:rsidRDefault="002D5B52" w:rsidP="002D5B52">
      <w:pPr>
        <w:jc w:val="both"/>
        <w:rPr>
          <w:rFonts w:ascii="Arial" w:hAnsi="Arial" w:cs="Arial"/>
          <w:b/>
          <w:bCs/>
          <w:u w:val="single"/>
        </w:rPr>
      </w:pPr>
      <w:r w:rsidRPr="002D5B52">
        <w:rPr>
          <w:rFonts w:ascii="Arial" w:hAnsi="Arial" w:cs="Arial"/>
          <w:b/>
          <w:bCs/>
          <w:u w:val="single"/>
        </w:rPr>
        <w:t>Documento: 119393854 | Título de Nomeação</w:t>
      </w:r>
    </w:p>
    <w:p w14:paraId="367B6854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Título de Nomeação nº 130 de 07 de fevereiro de 2025</w:t>
      </w:r>
    </w:p>
    <w:p w14:paraId="375E3057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Processo SEI 6010.2025/0000155-3</w:t>
      </w:r>
    </w:p>
    <w:p w14:paraId="33713A92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RICARDO NUNES, Prefeito do Município de São Paulo, usando das atribuições que lhe são conferidas por lei,</w:t>
      </w:r>
    </w:p>
    <w:p w14:paraId="19E0B906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RESOLVE:</w:t>
      </w:r>
    </w:p>
    <w:p w14:paraId="5D26E7AE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NOMEAR</w:t>
      </w:r>
    </w:p>
    <w:p w14:paraId="3892E982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SECRETARIA MUNICIPAL DE INOVAÇÃO E TECNOLOGIA</w:t>
      </w:r>
    </w:p>
    <w:p w14:paraId="7714FE42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1. FELIPE COSTA ALVES DOS SANTOS, RG 53.033.XXX-1-SSP/SP, para exercer o cargo de Diretor II, Ref. CDA-5, do Departamento de Desenvolvimento da Cultura da Inovação, da Coordenadoria de Programas de Inovação Pública, da Secretaria Municipal de Inovação e Tecnologia., vaga 22465, critérios gerais</w:t>
      </w:r>
    </w:p>
    <w:p w14:paraId="7B6B289A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estabelecidos na Lei 17.708/21, dos Decretos 61.242/22 e 61.499/22.</w:t>
      </w:r>
    </w:p>
    <w:p w14:paraId="59019B3F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2. ADILSON THAILOR MATEUS, RG 68.398.XXX-1-SSP/SP, para exercer o cargo de Assessor II, Ref. CDA-2, da Coordenadoria de Inclusão Digital, da Secretaria Municipal de Inovação e Tecnologia, vaga 22420, critérios gerais estabelecidos na Lei 17.708/21, dos Decretos 61.242/22 e 61.499/22.</w:t>
      </w:r>
    </w:p>
    <w:p w14:paraId="2DADB11B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 xml:space="preserve">3. GEDEON GONZAGA MARINHO, RG 45.900.XXX-X-SSP/SP, para exercer o cargo de Assessor II, Ref. CDA-2, da Supervisão de Infraestrutura e Suporte Administrativo, da Coordenadoria de Administração e Finanças, da Secretaria </w:t>
      </w:r>
      <w:r w:rsidRPr="002D5B52">
        <w:rPr>
          <w:rFonts w:ascii="Arial" w:hAnsi="Arial" w:cs="Arial"/>
        </w:rPr>
        <w:lastRenderedPageBreak/>
        <w:t>Municipal de Inovação e Tecnologia, vaga 22309, critérios gerais estabelecidos na Lei</w:t>
      </w:r>
    </w:p>
    <w:p w14:paraId="7B701DE4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17.708/21, dos Decretos 61.242/22 e 61.499/22.</w:t>
      </w:r>
    </w:p>
    <w:p w14:paraId="17379FCD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4. JAIME DE CARVALHO DAVOEZEM, RG 09.626.XXX-0-RJ, para exercer o cargo de Assessor IV, Ref. CDA-4, da Supervisão de Execução Orçamentária e</w:t>
      </w:r>
    </w:p>
    <w:p w14:paraId="4BFA4B92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Financeira, da Coordenadoria de Administração e Finanças, da Secretaria Municipal de Inovação e Tecnologia, vaga 22290, critérios gerais estabelecidos na Lei</w:t>
      </w:r>
    </w:p>
    <w:p w14:paraId="5C32008C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17.708/21, dos Decretos 61.242/22 e 61.499/22.</w:t>
      </w:r>
    </w:p>
    <w:p w14:paraId="054BD2E7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5. ARLINDO MARCOS DE LIMA, RG 20.869.XXX-3-SSP/SP, para exercer o cargo de Diretor II, Ref. CDA-5, do Departamento de Inovação Aberta em Governo, da Coordenadoria de Programas de Inovação Pública, da Secretaria Municipal de Inovação e Tecnologia, vaga 22466, critérios gerais estabelecidos na Lei 17.708/21, dos Decretos 61.242/22 e 61.499/22.</w:t>
      </w:r>
    </w:p>
    <w:p w14:paraId="48E6ABCE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6. PALOMA DE ARAUJO LIRA CARRERAS ALVES, RF 947.346.7, excepcionalmente, a partir de 29/01/2025, para exercer o cargo de Coordenador II, Ref. CDA-6,</w:t>
      </w:r>
    </w:p>
    <w:p w14:paraId="5459C70A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da Coordenadoria de Gestão de Tecnologia da Informação e Comunicação, da Secretaria Municipal de Inovação e Tecnologia, vaga 22319, critérios gerais</w:t>
      </w:r>
    </w:p>
    <w:p w14:paraId="1335B63C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estabelecidos na Lei 17.708/21, dos Decretos 61.242/22 e 61.499/22.</w:t>
      </w:r>
    </w:p>
    <w:p w14:paraId="0E9CC8FB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PREFEITURA DO MUNICÍPIO DE SÃO PAULO, aos 07 de fevereiro de 2025, 472º da fundação de São Paulo.</w:t>
      </w:r>
    </w:p>
    <w:p w14:paraId="2FD70CF7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RICARDO NUNES</w:t>
      </w:r>
    </w:p>
    <w:p w14:paraId="68193A04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Prefeito</w:t>
      </w:r>
    </w:p>
    <w:p w14:paraId="3A682800" w14:textId="2AD3A6F0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O seguinte documento público integra este ato 119266829.</w:t>
      </w:r>
      <w:r w:rsidRPr="002D5B52">
        <w:rPr>
          <w:rFonts w:ascii="Arial" w:hAnsi="Arial" w:cs="Arial"/>
        </w:rPr>
        <w:cr/>
      </w:r>
    </w:p>
    <w:p w14:paraId="72C54CAA" w14:textId="77777777" w:rsidR="002D5B52" w:rsidRDefault="002D5B52" w:rsidP="002D5B52">
      <w:pPr>
        <w:jc w:val="both"/>
        <w:rPr>
          <w:rFonts w:ascii="Arial" w:hAnsi="Arial" w:cs="Arial"/>
          <w:b/>
          <w:bCs/>
          <w:u w:val="single"/>
        </w:rPr>
      </w:pPr>
    </w:p>
    <w:p w14:paraId="52856244" w14:textId="77777777" w:rsidR="002D5B52" w:rsidRPr="002D5B52" w:rsidRDefault="002D5B52" w:rsidP="002D5B52">
      <w:pPr>
        <w:jc w:val="both"/>
        <w:rPr>
          <w:rFonts w:ascii="Arial" w:hAnsi="Arial" w:cs="Arial"/>
          <w:b/>
          <w:bCs/>
          <w:u w:val="single"/>
        </w:rPr>
      </w:pPr>
      <w:r w:rsidRPr="002D5B52">
        <w:rPr>
          <w:rFonts w:ascii="Arial" w:hAnsi="Arial" w:cs="Arial"/>
          <w:b/>
          <w:bCs/>
          <w:u w:val="single"/>
        </w:rPr>
        <w:t>Documento: 119393919 | Título de Nomeação</w:t>
      </w:r>
    </w:p>
    <w:p w14:paraId="6217BE2A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Título de Nomeação nº 132 de 07 de fevereiro de 2025</w:t>
      </w:r>
    </w:p>
    <w:p w14:paraId="43E74DF0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Processo SEI 6010.2025/0000155-3</w:t>
      </w:r>
    </w:p>
    <w:p w14:paraId="1BA5D39F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RICARDO NUNES, Prefeito do Município de São Paulo, usando das atribuições que lhe são conferidas por lei,</w:t>
      </w:r>
    </w:p>
    <w:p w14:paraId="43B42FA9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RESOLVE:</w:t>
      </w:r>
    </w:p>
    <w:p w14:paraId="7295495F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NOMEAR</w:t>
      </w:r>
    </w:p>
    <w:p w14:paraId="642CBFB0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lastRenderedPageBreak/>
        <w:t>SECRETARIA MUNICIPAL DE DESENVOLVIMENTO ECONÔMICO E TRABALHO</w:t>
      </w:r>
    </w:p>
    <w:p w14:paraId="23C2BEA5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1. BRUNO NASCIMENTO ARAÚJO DE PAULA, RG 44.115.XXX-6-SSP/SP, para exercer o cargo de Diretor I, Ref. CDA-4, da Supervisão de Desenvolvimento Regional - SDR, da Coordenadoria de Desenvolvimento Econômico - CDE, da Secretaria Municipal de Desenvolvimento Econômico e Trabalho, vaga 22498,</w:t>
      </w:r>
    </w:p>
    <w:p w14:paraId="01189584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critérios gerais estabelecidos na Lei 17.708/21, dos Decretos 61.242/22 e 61.502/22.</w:t>
      </w:r>
    </w:p>
    <w:p w14:paraId="272C86B4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2. RAPHAEL PLACIDO DA SILVA FERREIRA, RG 47.834.XXX-X-SSP/SP, para exercer o cargo de Assessor I, Ref. CDA-1, da Coordenadoria do Trabalho - CT, da</w:t>
      </w:r>
    </w:p>
    <w:p w14:paraId="72385F23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Secretaria Municipal de Desenvolvimento Econômico e Trabalho, vaga 22547, critérios gerais estabelecidos na Lei 17.708/21, dos Decretos 61.242/22 e 61.502/22.</w:t>
      </w:r>
    </w:p>
    <w:p w14:paraId="77A6AC72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3. JULIO COMIN DE MELO, RG 36.290.XXX-8-SSP/SP, para exercer o cargo de Assessor I, Ref. CDA-1, da Coordenadoria do Trabalho - CT, da Secretaria Municipal de Desenvolvimento Econômico e Trabalho, vaga 22549, critérios gerais estabelecidos na Lei 17.708/21, dos Decretos 61.242/22 e 61.502/22.</w:t>
      </w:r>
    </w:p>
    <w:p w14:paraId="50329B35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4. MARCOS APARECIDO DA COSTA JUNIOR, RF 784.354.2, para exercer o cargo de Diretor I, Ref. CDA-4, da Supervisão de Execução Orçamentária e Financeira</w:t>
      </w:r>
    </w:p>
    <w:p w14:paraId="40791B97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- SEOF, do Departamento de Administração e Finanças - DAF, da Secretaria Municipal de Desenvolvimento Econômico e Trabalho, vaga 22648, critérios gerais</w:t>
      </w:r>
    </w:p>
    <w:p w14:paraId="012459CF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estabelecidos na Lei 17.708/21, dos Decretos 61.242/22 e 61.502/22.</w:t>
      </w:r>
    </w:p>
    <w:p w14:paraId="6A960787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5. ANA BEATRIZ DE OLIVEIRA SANTANA, RF 926.231.8, para exercer o cargo de Assessor I, Ref. CDA-1, da Coordenadoria de Agricultura - CA, da Secretaria Municipal de Desenvolvimento Econômico e Trabalho, vaga 22644, critérios gerais estabelecidos na Lei 17.708/21 e do Decreto 62.361/23.</w:t>
      </w:r>
    </w:p>
    <w:p w14:paraId="18ABC221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6. FATIMA CAROLINE ASSUNÇÃO BAPTISTA, RG 37.485.XXX-SSP/SP, para exercer o cargo de Assessor IV, Ref. CDA-4, do Gabinete do Secretário, da</w:t>
      </w:r>
    </w:p>
    <w:p w14:paraId="10432324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Secretaria Municipal de Desenvolvimento Econômico e Trabalho, vaga 22393, critérios gerais estabelecidos na Lei 17.708/21, dos Decretos 61.242/22 e 61.502/22.</w:t>
      </w:r>
    </w:p>
    <w:p w14:paraId="7AA7C390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PREFEITURA DO MUNICÍPIO DE SÃO PAULO, aos 07 de fevereiro de 2025, 472° da fundação de São Paulo.</w:t>
      </w:r>
    </w:p>
    <w:p w14:paraId="110660F4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RICARDO NUNES</w:t>
      </w:r>
    </w:p>
    <w:p w14:paraId="3CC22B03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lastRenderedPageBreak/>
        <w:t>Prefeito</w:t>
      </w:r>
    </w:p>
    <w:p w14:paraId="289F0AAF" w14:textId="7FF8D8AB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O seguinte documento público integra este ato 119243215.</w:t>
      </w:r>
    </w:p>
    <w:p w14:paraId="0E5632EB" w14:textId="77777777" w:rsidR="002D5B52" w:rsidRDefault="002D5B52" w:rsidP="002D5B52">
      <w:pPr>
        <w:jc w:val="both"/>
        <w:rPr>
          <w:rFonts w:ascii="Arial" w:hAnsi="Arial" w:cs="Arial"/>
          <w:b/>
          <w:bCs/>
          <w:u w:val="single"/>
        </w:rPr>
      </w:pPr>
    </w:p>
    <w:p w14:paraId="5AEAA9E5" w14:textId="77777777" w:rsidR="002D5B52" w:rsidRPr="002D5B52" w:rsidRDefault="002D5B52" w:rsidP="002D5B52">
      <w:pPr>
        <w:jc w:val="both"/>
        <w:rPr>
          <w:rFonts w:ascii="Arial" w:hAnsi="Arial" w:cs="Arial"/>
          <w:b/>
          <w:bCs/>
          <w:u w:val="single"/>
        </w:rPr>
      </w:pPr>
      <w:r w:rsidRPr="002D5B52">
        <w:rPr>
          <w:rFonts w:ascii="Arial" w:hAnsi="Arial" w:cs="Arial"/>
          <w:b/>
          <w:bCs/>
          <w:u w:val="single"/>
        </w:rPr>
        <w:t>Documento: 119394021 | Título de Nomeação</w:t>
      </w:r>
    </w:p>
    <w:p w14:paraId="7784ACE0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Título de Nomeação nº 134 de 07 de fevereiro de 2025</w:t>
      </w:r>
    </w:p>
    <w:p w14:paraId="37E902CA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Processo SEI 6010.2025/0000155-3</w:t>
      </w:r>
    </w:p>
    <w:p w14:paraId="011CCB24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RICARDO NUNES, Prefeito do Município de São Paulo, usando das atribuições que lhe são conferidas por lei,</w:t>
      </w:r>
    </w:p>
    <w:p w14:paraId="48A9C9B1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 xml:space="preserve">R E S O L V </w:t>
      </w:r>
      <w:proofErr w:type="gramStart"/>
      <w:r w:rsidRPr="002D5B52">
        <w:rPr>
          <w:rFonts w:ascii="Arial" w:hAnsi="Arial" w:cs="Arial"/>
        </w:rPr>
        <w:t>E :</w:t>
      </w:r>
      <w:proofErr w:type="gramEnd"/>
    </w:p>
    <w:p w14:paraId="34AB6C2F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NOMEAR</w:t>
      </w:r>
    </w:p>
    <w:p w14:paraId="2F62270F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SECRETARIA MUNICIPAL DE JUSTIÇA</w:t>
      </w:r>
    </w:p>
    <w:p w14:paraId="63813813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1. CLEUSA GUIMARÃES DAVIS, RF 885.218.9, para exercer o cargo de Coordenador II, Ref. CDA-6, da Coordenadoria de Defesa do Consumidor - PROCON, da</w:t>
      </w:r>
    </w:p>
    <w:p w14:paraId="6F5111A2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Secretaria Municipal de Justiça, vaga 21961, critérios gerais estabelecidos na Lei 17.708/21 e do Decreto 63.390/24.</w:t>
      </w:r>
    </w:p>
    <w:p w14:paraId="141E60CD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2. REGIANE DE FREITAS CASTRO, RF 891.280.7, para exercer o cargo de Assessor V, CDA-5, da Assessoria Técnica - AT, do Gabinete do Secretário, da Secretaria Municipal de Justiça, vaga 28675, critérios gerais estabelecidos na Lei 17.708/21 e do Decreto 63.390/24.</w:t>
      </w:r>
    </w:p>
    <w:p w14:paraId="6C745024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3. RENAN ALEXANDRE TELES, RF 923.782.8, para exercer o cargo de Diretor I, Ref. CDA-4, da Divisão de Apoio Jurídico - DAJ, da Coordenadoria de Defesa do Consumidor - PROCON, da Secretaria Municipal de Justiça, vaga 28676, critérios gerais estabelecidos na Lei 17.708/21 e do Decreto 63.390/24.</w:t>
      </w:r>
    </w:p>
    <w:p w14:paraId="453373B5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4. MARCIA GONÇALVES DA SILVA RIBEIRO, RF 945.235.4, para exercer o cargo de Assessor III, Ref. CDA-3, do Gabinete do Secretário, da Secretaria Municipal</w:t>
      </w:r>
    </w:p>
    <w:p w14:paraId="61EABFB1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de Justiça, vaga 19463, critérios gerais estabelecidos na Lei 17.708/21 e do Decreto 63.390/24.</w:t>
      </w:r>
    </w:p>
    <w:p w14:paraId="05C8DA72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5. FRANCISCO APARECIDO DE SOUZA, RF 942.955.7, para exercer o cargo de Diretor I, CDA-4, da Divisão de Atendimento ao Consumidor - DAC, da Coordenadoria de Defesa do Consumidor - PROCON, da Secretaria Municipal de Justiça, vaga 28677, critérios gerais estabelecidos na Lei 17.708/21 e do Decreto</w:t>
      </w:r>
    </w:p>
    <w:p w14:paraId="05710589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63.390/24.</w:t>
      </w:r>
    </w:p>
    <w:p w14:paraId="5BEDFC22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lastRenderedPageBreak/>
        <w:t>6. CRISTINA APARECIDA POLACHINI ASSUNES GONÇALVES, RF 940.111.3, para exercer o cargo de Assessor III, Ref. CDA-3, do Gabinete do Secretário, da</w:t>
      </w:r>
    </w:p>
    <w:p w14:paraId="53EE9A5D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Secretaria Municipal de Justiça, vaga 19461, critérios gerais estabelecidos na Lei 17.708/21 e do Decreto 63.390/24.</w:t>
      </w:r>
    </w:p>
    <w:p w14:paraId="03A4BEDA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7. JOUNG WON KIM, RF 886.821.2, para exercer o cargo de Diretor I, Ref. CDA-4, Divisão de Fiscalização - DF, da Coordenadoria de Defesa do Consumidor -</w:t>
      </w:r>
    </w:p>
    <w:p w14:paraId="623A553C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PROCON, da Secretaria Municipal de Justiça, vaga 21963, critérios gerais estabelecidos na Lei 17.708/21 e do Decreto 63.390/24.</w:t>
      </w:r>
    </w:p>
    <w:p w14:paraId="72E4C6CB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8. ROGER DE ANDRADE SANTOS, RF 921.827.1, para exercer o cargo de Assessor III, Ref. CDA-3, da Assessoria Técnica - AT, do Gabinete do Secretário, da</w:t>
      </w:r>
    </w:p>
    <w:p w14:paraId="4DAB5E72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Secretaria Municipal de Justiça, vaga 28679, critérios gerais estabelecidos na Lei 17.708/21 e do Decreto 63.390/24.</w:t>
      </w:r>
    </w:p>
    <w:p w14:paraId="42530944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PREFEITURA DO MUNICÍPIO DE SÃO PAULO, aos 07 de fevereiro de 2025, 472°da fundação de São Paulo.</w:t>
      </w:r>
    </w:p>
    <w:p w14:paraId="069744FB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RICARDO NUNES</w:t>
      </w:r>
    </w:p>
    <w:p w14:paraId="743E0B66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Prefeito</w:t>
      </w:r>
    </w:p>
    <w:p w14:paraId="4D07E210" w14:textId="0B484D6E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O seguinte documento público integra este ato 119362329.</w:t>
      </w:r>
    </w:p>
    <w:p w14:paraId="7B268D26" w14:textId="77777777" w:rsidR="002D5B52" w:rsidRDefault="002D5B52" w:rsidP="002D5B52">
      <w:pPr>
        <w:jc w:val="both"/>
        <w:rPr>
          <w:rFonts w:ascii="Arial" w:hAnsi="Arial" w:cs="Arial"/>
          <w:b/>
          <w:bCs/>
          <w:u w:val="single"/>
        </w:rPr>
      </w:pPr>
    </w:p>
    <w:p w14:paraId="11E529BE" w14:textId="77777777" w:rsidR="002D5B52" w:rsidRPr="002D5B52" w:rsidRDefault="002D5B52" w:rsidP="002D5B52">
      <w:pPr>
        <w:jc w:val="both"/>
        <w:rPr>
          <w:rFonts w:ascii="Arial" w:hAnsi="Arial" w:cs="Arial"/>
          <w:b/>
          <w:bCs/>
          <w:u w:val="single"/>
        </w:rPr>
      </w:pPr>
      <w:r w:rsidRPr="002D5B52">
        <w:rPr>
          <w:rFonts w:ascii="Arial" w:hAnsi="Arial" w:cs="Arial"/>
          <w:b/>
          <w:bCs/>
          <w:u w:val="single"/>
        </w:rPr>
        <w:t>Documento: 119394043 | Título de Nomeação</w:t>
      </w:r>
    </w:p>
    <w:p w14:paraId="1F7F21C3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Título de Nomeação nº 135 de 07 de fevereiro de 2025</w:t>
      </w:r>
    </w:p>
    <w:p w14:paraId="6B3EF11B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Processo SEI 6010.2025/0000155-3</w:t>
      </w:r>
    </w:p>
    <w:p w14:paraId="68B48CA5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RICARDO NUNES, Prefeito do Município de São Paulo, usando das atribuições que lhe são conferidas por lei,</w:t>
      </w:r>
    </w:p>
    <w:p w14:paraId="71848F3F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RESOLVE:</w:t>
      </w:r>
    </w:p>
    <w:p w14:paraId="05786704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NOMEAR</w:t>
      </w:r>
    </w:p>
    <w:p w14:paraId="7714B321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SECRETARIA MUNICIPAL DE URBANISMO E LICENCIAMENTO</w:t>
      </w:r>
    </w:p>
    <w:p w14:paraId="7028FF68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1. DANILO MIZUTA, RF 804.443.1, para exercer o cargo de Coordenador II, Ref. CDA-6, da Coordenadoria de Produção e Análise de Informação - GEOINFO, da</w:t>
      </w:r>
    </w:p>
    <w:p w14:paraId="6FDB33E3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Secretaria Municipal de Urbanismo e Licenciamento, vaga 23592, critérios gerais estabelecidos na Lei 17.708/21 e do Decreto 61.593/22.</w:t>
      </w:r>
    </w:p>
    <w:p w14:paraId="47627616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 xml:space="preserve">2. JULIANA COLLI MUNHOZ, RF 786.989.4, para exercer o cargo de Diretor I, Ref. CDA-4, da Divisão de Sistemas de Informações Geográficas - DSIG, da </w:t>
      </w:r>
      <w:r w:rsidRPr="002D5B52">
        <w:rPr>
          <w:rFonts w:ascii="Arial" w:hAnsi="Arial" w:cs="Arial"/>
        </w:rPr>
        <w:lastRenderedPageBreak/>
        <w:t>Coordenadoria de Produção e Análise de Informação - GEOINFO, da Secretaria Municipal de Urbanismo e Licenciamento, vaga 23593, critérios gerais estabelecidos</w:t>
      </w:r>
    </w:p>
    <w:p w14:paraId="2759161E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na Lei 17.708/21 e do Decreto 61.593/22.</w:t>
      </w:r>
    </w:p>
    <w:p w14:paraId="1FB2347F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3. FERNANDA PASSOS VIEIRA, RF 823.171.1, excepcionalmente, a partir de 23/01/2025, para exercer o cargo de Coordenador II, Ref. CDA-6, da Coordenadoria de Administração e Finanças - CAF, da Secretaria Municipal de Urbanismo e Licenciamento, vaga 23849, critérios gerais estabelecidos na Lei 17.708/21 e do Decreto</w:t>
      </w:r>
    </w:p>
    <w:p w14:paraId="1294BD70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61.593/22.</w:t>
      </w:r>
    </w:p>
    <w:p w14:paraId="6F34283C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PREFEITURA DO MUNICÍPIO DE SÃO PAULO, aos 07 de fevereiro de 2025, 472º da fundação de São Paulo.</w:t>
      </w:r>
    </w:p>
    <w:p w14:paraId="3EF868A1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RICARDO NUNES</w:t>
      </w:r>
    </w:p>
    <w:p w14:paraId="5AD2B271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Prefeito</w:t>
      </w:r>
    </w:p>
    <w:p w14:paraId="0E09A6DC" w14:textId="60147D9A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O seguinte documento público integra este ato 119304869.</w:t>
      </w:r>
    </w:p>
    <w:p w14:paraId="39539A9E" w14:textId="77777777" w:rsidR="002D5B52" w:rsidRDefault="002D5B52" w:rsidP="00B626D0">
      <w:pPr>
        <w:jc w:val="both"/>
        <w:rPr>
          <w:rFonts w:ascii="Arial" w:hAnsi="Arial" w:cs="Arial"/>
          <w:b/>
          <w:bCs/>
          <w:u w:val="single"/>
        </w:rPr>
      </w:pPr>
    </w:p>
    <w:p w14:paraId="2287861A" w14:textId="60690E39" w:rsidR="002D5B52" w:rsidRDefault="002D5B52" w:rsidP="00B626D0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2D5B52">
        <w:rPr>
          <w:rFonts w:ascii="Arial" w:hAnsi="Arial" w:cs="Arial"/>
          <w:b/>
          <w:bCs/>
          <w:sz w:val="32"/>
          <w:szCs w:val="32"/>
          <w:u w:val="single"/>
        </w:rPr>
        <w:t>Secretaria Municipal de Direitos Humanos e Cidadania</w:t>
      </w:r>
    </w:p>
    <w:p w14:paraId="4A24A76E" w14:textId="77777777" w:rsidR="002D5B52" w:rsidRPr="005B6045" w:rsidRDefault="002D5B52" w:rsidP="002D5B5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5B6045">
        <w:rPr>
          <w:rFonts w:ascii="Arial" w:hAnsi="Arial" w:cs="Arial"/>
          <w:b/>
          <w:bCs/>
          <w:sz w:val="32"/>
          <w:szCs w:val="32"/>
          <w:u w:val="single"/>
        </w:rPr>
        <w:t>DEPARTAMENTO DE ABASTECIMENTO</w:t>
      </w:r>
    </w:p>
    <w:p w14:paraId="7D209ED5" w14:textId="77777777" w:rsidR="005B6045" w:rsidRDefault="005B6045" w:rsidP="002D5B52">
      <w:pPr>
        <w:jc w:val="both"/>
        <w:rPr>
          <w:rFonts w:ascii="Arial" w:hAnsi="Arial" w:cs="Arial"/>
          <w:b/>
          <w:bCs/>
          <w:u w:val="single"/>
        </w:rPr>
      </w:pPr>
    </w:p>
    <w:p w14:paraId="7B38139B" w14:textId="746FB932" w:rsidR="002D5B52" w:rsidRPr="002D5B52" w:rsidRDefault="002D5B52" w:rsidP="002D5B52">
      <w:pPr>
        <w:jc w:val="both"/>
        <w:rPr>
          <w:rFonts w:ascii="Arial" w:hAnsi="Arial" w:cs="Arial"/>
          <w:b/>
          <w:bCs/>
          <w:u w:val="single"/>
        </w:rPr>
      </w:pPr>
      <w:r w:rsidRPr="002D5B52">
        <w:rPr>
          <w:rFonts w:ascii="Arial" w:hAnsi="Arial" w:cs="Arial"/>
          <w:b/>
          <w:bCs/>
          <w:u w:val="single"/>
        </w:rPr>
        <w:t>Documento: 119358079 | Comunicado</w:t>
      </w:r>
    </w:p>
    <w:p w14:paraId="315509AF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Processo: 6064.2020/0000694-1</w:t>
      </w:r>
    </w:p>
    <w:p w14:paraId="28B12896" w14:textId="7AC8C7E3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A Secretaria Executiva de Segurança Alimentar e Nutricional e de Abastecimento, através da sua Coordenadoria de Segurança Alimentar e Nutricional (COSAN), com base</w:t>
      </w:r>
      <w:r w:rsidR="005B6045">
        <w:rPr>
          <w:rFonts w:ascii="Arial" w:hAnsi="Arial" w:cs="Arial"/>
        </w:rPr>
        <w:t xml:space="preserve"> </w:t>
      </w:r>
      <w:r w:rsidRPr="002D5B52">
        <w:rPr>
          <w:rFonts w:ascii="Arial" w:hAnsi="Arial" w:cs="Arial"/>
        </w:rPr>
        <w:t xml:space="preserve">nas informações prestadas pela coordenação do Programa Municipal Banco de Alimentos - PMBA (doc. SEI </w:t>
      </w:r>
      <w:proofErr w:type="gramStart"/>
      <w:r w:rsidRPr="002D5B52">
        <w:rPr>
          <w:rFonts w:ascii="Arial" w:hAnsi="Arial" w:cs="Arial"/>
        </w:rPr>
        <w:t>119336401 )</w:t>
      </w:r>
      <w:proofErr w:type="gramEnd"/>
      <w:r w:rsidRPr="002D5B52">
        <w:rPr>
          <w:rFonts w:ascii="Arial" w:hAnsi="Arial" w:cs="Arial"/>
        </w:rPr>
        <w:t>, comunica o balanço mensal das arrecadações e</w:t>
      </w:r>
      <w:r w:rsidR="005B6045">
        <w:rPr>
          <w:rFonts w:ascii="Arial" w:hAnsi="Arial" w:cs="Arial"/>
        </w:rPr>
        <w:t xml:space="preserve"> </w:t>
      </w:r>
      <w:r w:rsidRPr="002D5B52">
        <w:rPr>
          <w:rFonts w:ascii="Arial" w:hAnsi="Arial" w:cs="Arial"/>
        </w:rPr>
        <w:t xml:space="preserve">doações realizadas no âmbito do Programa Municipal Banco de Alimentos - PMBA, de acordo com Art. 11 da Portaria SMDET n. 08, de 17 de junho de 2020 </w:t>
      </w:r>
      <w:r w:rsidR="005B6045">
        <w:rPr>
          <w:rFonts w:ascii="Arial" w:hAnsi="Arial" w:cs="Arial"/>
        </w:rPr>
        <w:t>–</w:t>
      </w:r>
      <w:r w:rsidRPr="002D5B52">
        <w:rPr>
          <w:rFonts w:ascii="Arial" w:hAnsi="Arial" w:cs="Arial"/>
        </w:rPr>
        <w:t xml:space="preserve"> Referente</w:t>
      </w:r>
      <w:r w:rsidR="005B6045">
        <w:rPr>
          <w:rFonts w:ascii="Arial" w:hAnsi="Arial" w:cs="Arial"/>
        </w:rPr>
        <w:t xml:space="preserve"> </w:t>
      </w:r>
      <w:r w:rsidRPr="002D5B52">
        <w:rPr>
          <w:rFonts w:ascii="Arial" w:hAnsi="Arial" w:cs="Arial"/>
        </w:rPr>
        <w:t>ao mês de Janeiro/2025.</w:t>
      </w:r>
    </w:p>
    <w:p w14:paraId="2F6ECA46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No mês de janeiro foram arrecadados 46.907,81 kg de alimentos e doados 51.405,60 kg de alimentos para 47 entidades atendidas no respectivo mês.</w:t>
      </w:r>
    </w:p>
    <w:p w14:paraId="4852B9B8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Doadores do mês de janeiro 2025:</w:t>
      </w:r>
    </w:p>
    <w:p w14:paraId="28AB9CF7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Nome do doador</w:t>
      </w:r>
    </w:p>
    <w:p w14:paraId="5AB17064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lastRenderedPageBreak/>
        <w:t>Carrefour Comercio E Indústria Ltda. Atacadão Distribuição Comercio E Indústria Ltda.</w:t>
      </w:r>
    </w:p>
    <w:p w14:paraId="6431A32A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Programa Combate Ao Desperdício/ COSAN/ SMDET</w:t>
      </w:r>
    </w:p>
    <w:p w14:paraId="5F4D5F3E" w14:textId="77777777" w:rsidR="002D5B52" w:rsidRPr="002D5B52" w:rsidRDefault="002D5B52" w:rsidP="002D5B52">
      <w:pPr>
        <w:jc w:val="both"/>
        <w:rPr>
          <w:rFonts w:ascii="Arial" w:hAnsi="Arial" w:cs="Arial"/>
        </w:rPr>
      </w:pPr>
      <w:proofErr w:type="spellStart"/>
      <w:r w:rsidRPr="002D5B52">
        <w:rPr>
          <w:rFonts w:ascii="Arial" w:hAnsi="Arial" w:cs="Arial"/>
        </w:rPr>
        <w:t>Frubana</w:t>
      </w:r>
      <w:proofErr w:type="spellEnd"/>
      <w:r w:rsidRPr="002D5B52">
        <w:rPr>
          <w:rFonts w:ascii="Arial" w:hAnsi="Arial" w:cs="Arial"/>
        </w:rPr>
        <w:t xml:space="preserve"> Comércio e Distribuição de Alimentos Ltda.</w:t>
      </w:r>
    </w:p>
    <w:p w14:paraId="364BB753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Sonda Supermercados Exportação E Importação S.A.</w:t>
      </w:r>
    </w:p>
    <w:p w14:paraId="11C4B0EA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Secretaria Municipal de Educação - CODAE</w:t>
      </w:r>
    </w:p>
    <w:p w14:paraId="41C3B89B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Rossi Supermercados Outros doadores pessoa física e anônimos</w:t>
      </w:r>
    </w:p>
    <w:p w14:paraId="0C8DE39C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Entidades beneficiárias no mês de janeiro/2025:</w:t>
      </w:r>
    </w:p>
    <w:p w14:paraId="3A618E38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ID NOME DA ENTIDADE</w:t>
      </w:r>
    </w:p>
    <w:p w14:paraId="4B99DD2C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4 ASSOCIACAO ARCA DA VITÓRIA</w:t>
      </w:r>
    </w:p>
    <w:p w14:paraId="68C6D13A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22 ASSOCIACAO FRANCISCANA DE SOLIDARIEDADE SEFRAS</w:t>
      </w:r>
    </w:p>
    <w:p w14:paraId="2E557BA8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49 SOCIEDADE AMIGOS DOS BAIRROS ITÁPOLIS, PARAGUASSU E ADJACENCIAS</w:t>
      </w:r>
    </w:p>
    <w:p w14:paraId="2075B0DA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50 ASSOCIACAO TIA NILMA</w:t>
      </w:r>
    </w:p>
    <w:p w14:paraId="5E0E6659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54 ASSOCIACAO BENEFICENTE DOS MORADORES DA VILA GUSTAVO</w:t>
      </w:r>
    </w:p>
    <w:p w14:paraId="69794549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59 ASSOCIACAO DOS MORADORES DA FAVELA CAPELINHA</w:t>
      </w:r>
    </w:p>
    <w:p w14:paraId="6C64035E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68 MAESP - MOVIMENTO DE ASSISTENCIA AOS ENCARCERADOS DO ESTADO DE SAO PAULO</w:t>
      </w:r>
    </w:p>
    <w:p w14:paraId="53E22508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94 ASSOCIACAO CULTURAL E SOCIAL DO IDOSO CRIANCAS E ADOLESCENTES</w:t>
      </w:r>
    </w:p>
    <w:p w14:paraId="25B395B9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107 ASSOCIACAO BENEFICENTE FAZENDA ITAIM</w:t>
      </w:r>
    </w:p>
    <w:p w14:paraId="7583B0AC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122 SOCIEDADE AMIGOS DO JARDIM HELENA</w:t>
      </w:r>
    </w:p>
    <w:p w14:paraId="581DA7DA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127 COMUNIDADE KOLPING SAO FRANCISCO DE GUAIANASES</w:t>
      </w:r>
    </w:p>
    <w:p w14:paraId="04BD294B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135 ASSOCIACAO BENEFICENTE CRISTA SAPOPEMBA</w:t>
      </w:r>
    </w:p>
    <w:p w14:paraId="67E5E694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141 GRUPO DE JOVENS IRMAOS GUERREIROS</w:t>
      </w:r>
    </w:p>
    <w:p w14:paraId="79CBAEC7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142 GRUPO DE RUAS COHAB I</w:t>
      </w:r>
    </w:p>
    <w:p w14:paraId="15FD0188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150 ASSOCIACAO BENEFICENTE ESPORTE, CULTURA, LAZER NOSSO SONHO</w:t>
      </w:r>
    </w:p>
    <w:p w14:paraId="26306DFD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170 ASSOCIACAO DOS MORADORES DO CONJUNTO HABITACIONAL TEOTONIO VILELA</w:t>
      </w:r>
    </w:p>
    <w:p w14:paraId="2AF84380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173 ASSOCIACAO BENEFICENTE UNIAO DA FE</w:t>
      </w:r>
    </w:p>
    <w:p w14:paraId="11424F02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lastRenderedPageBreak/>
        <w:t>174 UNIAO DE MORADORES DO JARDIM SANTA CRUZ</w:t>
      </w:r>
    </w:p>
    <w:p w14:paraId="37DDBA79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 xml:space="preserve">183 Sociedade Amigos do Jardim das </w:t>
      </w:r>
      <w:proofErr w:type="spellStart"/>
      <w:r w:rsidRPr="002D5B52">
        <w:rPr>
          <w:rFonts w:ascii="Arial" w:hAnsi="Arial" w:cs="Arial"/>
        </w:rPr>
        <w:t>CamElias</w:t>
      </w:r>
      <w:proofErr w:type="spellEnd"/>
    </w:p>
    <w:p w14:paraId="50477704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205 FORUM HABITACIONAL DOS IMIGRANTES DO ESTADO DE SAO PAULO</w:t>
      </w:r>
    </w:p>
    <w:p w14:paraId="60ADC418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208 CENTRO DE EDUCACAO SOCIAL FENIX</w:t>
      </w:r>
    </w:p>
    <w:p w14:paraId="0548BF4A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214 ASSOCIACAO COMUNITÁRIA JOSE FRANCISCO</w:t>
      </w:r>
    </w:p>
    <w:p w14:paraId="52DF22F1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250 ASSOCIACAO BENEFICENTE MULHERES VOLUNTARIOSAS</w:t>
      </w:r>
    </w:p>
    <w:p w14:paraId="554C6612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257 ASSOCIACAO DOS MORADORES DO JARDIM CINCO DE JULHO DO ALTÍSSIMO FORMANDO CIDADAO DO BEM</w:t>
      </w:r>
    </w:p>
    <w:p w14:paraId="6EF4974E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264 ASSOCIACAO BENEFICENTE ESPORTE CULTURA E LAZER CASA DA VÓ LIA</w:t>
      </w:r>
    </w:p>
    <w:p w14:paraId="385D7237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268 CENTRO DE RECREACAO INFANTIL AMAR MAIS MUITO MAIS</w:t>
      </w:r>
    </w:p>
    <w:p w14:paraId="73F36A97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271 ASSOCIACAO BENEFICENTE ANDRE EVERALDO MATOS</w:t>
      </w:r>
    </w:p>
    <w:p w14:paraId="5C4D0F0D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278 ASSOCIACAO GIRASSOL</w:t>
      </w:r>
    </w:p>
    <w:p w14:paraId="13474AA7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287 SEPAS - SOCIEDADE DE ENSINO PROFISSIONAL E ASSISTENCIA SOCIAL;</w:t>
      </w:r>
    </w:p>
    <w:p w14:paraId="3107B5D8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289 ASSOCIACAO BENEFICENTE GUAINUMBI,</w:t>
      </w:r>
    </w:p>
    <w:p w14:paraId="0FD7FCC2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294 ASSOCIACAO BENEFICENTE JUVENTUDE EVENGELICA UNIDA POR SAO PAULO</w:t>
      </w:r>
    </w:p>
    <w:p w14:paraId="6C08576B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 xml:space="preserve">295 CASA DE CULTURA </w:t>
      </w:r>
      <w:proofErr w:type="gramStart"/>
      <w:r w:rsidRPr="002D5B52">
        <w:rPr>
          <w:rFonts w:ascii="Arial" w:hAnsi="Arial" w:cs="Arial"/>
        </w:rPr>
        <w:t>AFRO DESCENDENTES</w:t>
      </w:r>
      <w:proofErr w:type="gramEnd"/>
      <w:r w:rsidRPr="002D5B52">
        <w:rPr>
          <w:rFonts w:ascii="Arial" w:hAnsi="Arial" w:cs="Arial"/>
        </w:rPr>
        <w:t xml:space="preserve"> FILHOS DE MARIA;</w:t>
      </w:r>
    </w:p>
    <w:p w14:paraId="170EA5E0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296 AMAJU -ASSOCIACAO DOS MORADORES E AMIGOS DO JARDIM JULIETA</w:t>
      </w:r>
    </w:p>
    <w:p w14:paraId="27FE3B8C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299 ASSOCIACAO SEARA NORTE</w:t>
      </w:r>
    </w:p>
    <w:p w14:paraId="5F3F3409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300 ASSOCIACAO CRIANDO UM PROGRESSO</w:t>
      </w:r>
    </w:p>
    <w:p w14:paraId="16BC36BB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320 ASSOCIACAO BENEFICENTE CULTURAL EDUCATIVA DAS ASSOCIAÇÕES</w:t>
      </w:r>
    </w:p>
    <w:p w14:paraId="4D8C6845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321 ASSOCIACAO PRO LAR DE ITAQUERA II</w:t>
      </w:r>
    </w:p>
    <w:p w14:paraId="1E88EBB8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322 ASSOCIACAO ESPORTE CLUBE SOARES CIDADE TIRADENTES</w:t>
      </w:r>
    </w:p>
    <w:p w14:paraId="05C7C4B8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339 MINISTERIO DE EVANGELIZACAO PENTECOSTAL JESUS TE AMA</w:t>
      </w:r>
    </w:p>
    <w:p w14:paraId="5BD27646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341 INSTITUTO RECRIAR EDUCAR E SABER</w:t>
      </w:r>
    </w:p>
    <w:p w14:paraId="34103472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345 INSTITUTO GRANDE VITORIA</w:t>
      </w:r>
    </w:p>
    <w:p w14:paraId="6CB8CB29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363 PROJETO FE CHURCH - COMUNIDADE APOSTOLICA</w:t>
      </w:r>
    </w:p>
    <w:p w14:paraId="0856C442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lastRenderedPageBreak/>
        <w:t>387 CENTRO DE CONVIVENCIA GENESES</w:t>
      </w:r>
    </w:p>
    <w:p w14:paraId="03B3BBDF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393 SERVIÇO COMUNITÁRIO DO ITAIM PAULISTA - SERCOM</w:t>
      </w:r>
    </w:p>
    <w:p w14:paraId="213B0DB7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405 IGREJA COMUNIDADE APOSTOLICA EXPANSÃO DO REINO</w:t>
      </w:r>
    </w:p>
    <w:p w14:paraId="7189E5B1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408 ASSOCIAÇÃO DA HORA ESPORTE LAZER EDUCATIVO CULTURAL</w:t>
      </w:r>
    </w:p>
    <w:p w14:paraId="523DAAB1" w14:textId="77777777" w:rsidR="002D5B52" w:rsidRPr="002D5B52" w:rsidRDefault="002D5B52" w:rsidP="002D5B52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409 UNIÃO DA PERIFERIA DO ITAIM PAULISTA</w:t>
      </w:r>
    </w:p>
    <w:p w14:paraId="0D932116" w14:textId="40180672" w:rsidR="002D5B52" w:rsidRDefault="002D5B52" w:rsidP="00B626D0">
      <w:pPr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Atenciosamente</w:t>
      </w:r>
    </w:p>
    <w:p w14:paraId="71A0E26D" w14:textId="77777777" w:rsidR="002D5B52" w:rsidRPr="002D5B52" w:rsidRDefault="002D5B52" w:rsidP="00B626D0">
      <w:pPr>
        <w:jc w:val="both"/>
        <w:rPr>
          <w:rFonts w:ascii="Arial" w:hAnsi="Arial" w:cs="Arial"/>
        </w:rPr>
      </w:pPr>
    </w:p>
    <w:p w14:paraId="4626FC02" w14:textId="441B6982" w:rsidR="00B626D0" w:rsidRPr="00F4418E" w:rsidRDefault="00B626D0" w:rsidP="00B626D0">
      <w:pPr>
        <w:jc w:val="both"/>
        <w:rPr>
          <w:rFonts w:ascii="Arial" w:hAnsi="Arial" w:cs="Arial"/>
        </w:rPr>
      </w:pPr>
    </w:p>
    <w:sectPr w:rsidR="00B626D0" w:rsidRPr="00F441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927"/>
    <w:rsid w:val="000253EF"/>
    <w:rsid w:val="00046698"/>
    <w:rsid w:val="000471CF"/>
    <w:rsid w:val="00057B0A"/>
    <w:rsid w:val="00070B7C"/>
    <w:rsid w:val="000921A0"/>
    <w:rsid w:val="000A3B62"/>
    <w:rsid w:val="000B31E6"/>
    <w:rsid w:val="000F6741"/>
    <w:rsid w:val="00113922"/>
    <w:rsid w:val="00114AA7"/>
    <w:rsid w:val="0016712E"/>
    <w:rsid w:val="00191EF0"/>
    <w:rsid w:val="001B0EC0"/>
    <w:rsid w:val="001B71F1"/>
    <w:rsid w:val="001B7F43"/>
    <w:rsid w:val="00203022"/>
    <w:rsid w:val="002D5B52"/>
    <w:rsid w:val="002F39DF"/>
    <w:rsid w:val="00323C38"/>
    <w:rsid w:val="00355CA5"/>
    <w:rsid w:val="00363104"/>
    <w:rsid w:val="0038441F"/>
    <w:rsid w:val="003C5BD9"/>
    <w:rsid w:val="00401718"/>
    <w:rsid w:val="004043E2"/>
    <w:rsid w:val="00420868"/>
    <w:rsid w:val="00447C9D"/>
    <w:rsid w:val="0045255A"/>
    <w:rsid w:val="004630E4"/>
    <w:rsid w:val="00487D1D"/>
    <w:rsid w:val="00491BF8"/>
    <w:rsid w:val="004B40A8"/>
    <w:rsid w:val="004D0B42"/>
    <w:rsid w:val="004E0CA7"/>
    <w:rsid w:val="004F1F09"/>
    <w:rsid w:val="004F362B"/>
    <w:rsid w:val="00540C66"/>
    <w:rsid w:val="00596907"/>
    <w:rsid w:val="005B6045"/>
    <w:rsid w:val="005E641D"/>
    <w:rsid w:val="00604AEE"/>
    <w:rsid w:val="00620CBE"/>
    <w:rsid w:val="00624F41"/>
    <w:rsid w:val="006308FC"/>
    <w:rsid w:val="00641BC2"/>
    <w:rsid w:val="00643664"/>
    <w:rsid w:val="00654103"/>
    <w:rsid w:val="00676F36"/>
    <w:rsid w:val="006A1A69"/>
    <w:rsid w:val="006B3278"/>
    <w:rsid w:val="006B388C"/>
    <w:rsid w:val="006C1275"/>
    <w:rsid w:val="006F1AEA"/>
    <w:rsid w:val="00783151"/>
    <w:rsid w:val="007C6106"/>
    <w:rsid w:val="007D673E"/>
    <w:rsid w:val="00842E5F"/>
    <w:rsid w:val="0084307F"/>
    <w:rsid w:val="00854982"/>
    <w:rsid w:val="00854F33"/>
    <w:rsid w:val="008860D3"/>
    <w:rsid w:val="008B57B9"/>
    <w:rsid w:val="008D55BB"/>
    <w:rsid w:val="00933451"/>
    <w:rsid w:val="00943D25"/>
    <w:rsid w:val="00955FF4"/>
    <w:rsid w:val="009941A7"/>
    <w:rsid w:val="009D4B33"/>
    <w:rsid w:val="009E67A8"/>
    <w:rsid w:val="00A17B89"/>
    <w:rsid w:val="00A220ED"/>
    <w:rsid w:val="00A27785"/>
    <w:rsid w:val="00A42E46"/>
    <w:rsid w:val="00A54D02"/>
    <w:rsid w:val="00A63890"/>
    <w:rsid w:val="00AA08F2"/>
    <w:rsid w:val="00AA3680"/>
    <w:rsid w:val="00AC2F05"/>
    <w:rsid w:val="00AE71E2"/>
    <w:rsid w:val="00AF4F52"/>
    <w:rsid w:val="00B16B68"/>
    <w:rsid w:val="00B43438"/>
    <w:rsid w:val="00B626D0"/>
    <w:rsid w:val="00B73B97"/>
    <w:rsid w:val="00B82927"/>
    <w:rsid w:val="00BD67A1"/>
    <w:rsid w:val="00BE011C"/>
    <w:rsid w:val="00BF1C8B"/>
    <w:rsid w:val="00C067E1"/>
    <w:rsid w:val="00C832C6"/>
    <w:rsid w:val="00C86A04"/>
    <w:rsid w:val="00CD6453"/>
    <w:rsid w:val="00CF3B55"/>
    <w:rsid w:val="00D30490"/>
    <w:rsid w:val="00D731A1"/>
    <w:rsid w:val="00D97C52"/>
    <w:rsid w:val="00DB14F1"/>
    <w:rsid w:val="00E17937"/>
    <w:rsid w:val="00E65230"/>
    <w:rsid w:val="00EC3586"/>
    <w:rsid w:val="00ED0039"/>
    <w:rsid w:val="00EE283D"/>
    <w:rsid w:val="00F0470F"/>
    <w:rsid w:val="00F3325C"/>
    <w:rsid w:val="00F4418E"/>
    <w:rsid w:val="00F56A2E"/>
    <w:rsid w:val="00FC0606"/>
    <w:rsid w:val="00FE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CD5EA"/>
  <w15:chartTrackingRefBased/>
  <w15:docId w15:val="{13FE240F-9137-4D7D-A456-083CF32D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829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82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829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29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29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829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829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829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829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829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829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829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292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292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829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8292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829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829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82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82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829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82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82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8292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8292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8292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829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8292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829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19</Pages>
  <Words>4763</Words>
  <Characters>25721</Characters>
  <Application>Microsoft Office Word</Application>
  <DocSecurity>0</DocSecurity>
  <Lines>214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Amaro Rodrigues Wicher</dc:creator>
  <cp:keywords/>
  <dc:description/>
  <cp:lastModifiedBy>Beatriz Amaro Rodrigues Wicher</cp:lastModifiedBy>
  <cp:revision>1</cp:revision>
  <dcterms:created xsi:type="dcterms:W3CDTF">2025-02-10T11:14:00Z</dcterms:created>
  <dcterms:modified xsi:type="dcterms:W3CDTF">2025-02-10T11:48:00Z</dcterms:modified>
</cp:coreProperties>
</file>