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BD33" w14:textId="1687DBEA" w:rsidR="00316ECB" w:rsidRPr="00B82927" w:rsidRDefault="00F91DD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05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7602857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EF87123" w14:textId="77777777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703A447" w14:textId="77777777" w:rsidR="0015381E" w:rsidRDefault="001538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81E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3640507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81E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0F21BDC1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u w:val="single"/>
        </w:rPr>
      </w:pPr>
      <w:r w:rsidRPr="0015381E">
        <w:rPr>
          <w:rFonts w:ascii="Arial" w:hAnsi="Arial" w:cs="Arial"/>
          <w:b/>
          <w:bCs/>
          <w:u w:val="single"/>
        </w:rPr>
        <w:t>Documento: 124685988 | Despacho</w:t>
      </w:r>
    </w:p>
    <w:p w14:paraId="1C795148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6064.2025/0000426-3</w:t>
      </w:r>
    </w:p>
    <w:p w14:paraId="75300B86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 - Em face das informações constantes no presente, notadamente a manifestação fundamentada pela interessada assim como a manifestação da Supervisão de Execução Orçamentária e Financeira desta Pasta, com fulcro no inciso VI do art. 2º da Lei Municipal n. 10.513/1988, do Decreto Municipal 48.592/2007 e da Portaria SF n. 77/2019, AUTORIZO a concessão de 3,5 diárias, para o período de 20/05/2025 a 23/05/2025, no montante de R$ 1.750,00 (um mil setecentos e cinquenta reais), em nome da</w:t>
      </w:r>
    </w:p>
    <w:p w14:paraId="4F3701C0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senhora Lia Palm, CPF ***.288.358-***, RF 835.893-1, em viagem para a cidade de Barcarena/PR, para participar do evento LAB presencial do Laboratório Urbano de</w:t>
      </w:r>
    </w:p>
    <w:p w14:paraId="0C4AF626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Políticas Públicas Alimentares 4° edição, conforme justificativa em doc. (122477618).</w:t>
      </w:r>
    </w:p>
    <w:p w14:paraId="32D1C9A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II - Desta forma, face às normas em vigor, autorizo a emissão das competentes Notas de Reserva, Empenho e Liquidação, no montante de R$ 1.750,00 (um mil setecentos e</w:t>
      </w:r>
    </w:p>
    <w:p w14:paraId="3531C7D6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cinquenta reais), onerando a dotação orçamentária 30.10.11.122.3024.2.100.3.3.90.14.00.00, de acordo com a disponibilidade financeira do exercício de 2025.</w:t>
      </w:r>
    </w:p>
    <w:p w14:paraId="51CC311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III - PUBLIQUE-SE, respeitando as Regras e Requisitos de Compartilhamento disciplinadas da Resolução SGM/CCGD nº 2/2022.</w:t>
      </w:r>
    </w:p>
    <w:p w14:paraId="2184ED3E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VI - Em seguida retornem-se os autos a Supervisão de Execução Orçamentária e Financeira desta Pasta para providências que se fizerem necessárias.</w:t>
      </w:r>
    </w:p>
    <w:p w14:paraId="038E36D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Documento: 124790013 | Despacho </w:t>
      </w:r>
      <w:proofErr w:type="spellStart"/>
      <w:r w:rsidRPr="0015381E">
        <w:rPr>
          <w:rFonts w:ascii="Arial" w:hAnsi="Arial" w:cs="Arial"/>
        </w:rPr>
        <w:t>Autorizatório</w:t>
      </w:r>
      <w:proofErr w:type="spellEnd"/>
    </w:p>
    <w:p w14:paraId="01DAD5B6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6064.2023/0000295-0</w:t>
      </w:r>
    </w:p>
    <w:p w14:paraId="43456768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lastRenderedPageBreak/>
        <w:t>I. À vista dos elementos contidos no processo SEI n. 6064.2023/0000295-0, em especial as manifestações da Supervisão de Execução Orçamentária e Financeira, a anuência</w:t>
      </w:r>
    </w:p>
    <w:p w14:paraId="589CD4C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do Departamento de Administração e Finanças, AUTORIZO, observadas as formalidades legais e cautelas de estilo e com fundamento no Art. 57, § 1º; Art. 65, inciso I da Lei Federal 8.666/93, bem como no Parecer da Assessoria Jurídica sob doc. 124788083. O aditamento do Contrato n. 06/2023/SMDET, celebrado com a empresa GARTNER DO BRASIL SERVIÇOS DE PESQUISAS LTDA., inscrita no CNPJ 02.593.165/0001-40, cujo objeto consiste na prestação de serviços técnicos</w:t>
      </w:r>
    </w:p>
    <w:p w14:paraId="139BB88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especializados de pesquisa e aconselhamento imparcial em tecnologia da informação na forma de assinaturas para acesso a bases de conhecimento, bem como serviços</w:t>
      </w:r>
    </w:p>
    <w:p w14:paraId="5802CB8A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complementares de apoio à consulta, interpretação e aplicação das informações contidas nas referidas bases, para fazer constar:</w:t>
      </w:r>
    </w:p>
    <w:p w14:paraId="7E474552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a) Prorrogação do prazo de vigência contratual por mais 12 (doze) meses, vigorando até 02/05/2026;</w:t>
      </w:r>
    </w:p>
    <w:p w14:paraId="0F3B52FA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b) Concessão de reajuste, com base na variação do Índice de Preço ao Consumidor da Fundação Instituto de Pesquisas Econômicas - IPC-FIPE no percentual de 4,68% a</w:t>
      </w:r>
    </w:p>
    <w:p w14:paraId="71EB01C8" w14:textId="77777777" w:rsidR="0015381E" w:rsidRPr="0015381E" w:rsidRDefault="0015381E" w:rsidP="0015381E">
      <w:pPr>
        <w:jc w:val="both"/>
        <w:rPr>
          <w:rFonts w:ascii="Arial" w:hAnsi="Arial" w:cs="Arial"/>
        </w:rPr>
      </w:pPr>
      <w:proofErr w:type="spellStart"/>
      <w:r w:rsidRPr="0015381E">
        <w:rPr>
          <w:rFonts w:ascii="Arial" w:hAnsi="Arial" w:cs="Arial"/>
        </w:rPr>
        <w:t>paritr</w:t>
      </w:r>
      <w:proofErr w:type="spellEnd"/>
      <w:r w:rsidRPr="0015381E">
        <w:rPr>
          <w:rFonts w:ascii="Arial" w:hAnsi="Arial" w:cs="Arial"/>
        </w:rPr>
        <w:t xml:space="preserve"> de janeiro 2025, conforme cálculo sob doc. 124158688;</w:t>
      </w:r>
    </w:p>
    <w:p w14:paraId="5FB04200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c) o valor mensal do contrato passa de R$ 114.995,50 (cento e quatorze mil novecentos e noventa e cinco reais e cinquenta centavos) para R$ 120.377,30 (cento e vinte mil</w:t>
      </w:r>
    </w:p>
    <w:p w14:paraId="07E0ED0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trezentos e setenta e sete reais e trinta centavos), perfazendo o total de R$ 1.444.527,60 (um milhão, quatrocentos e quarenta e quatro mil quinhentos e vinte e sete</w:t>
      </w:r>
    </w:p>
    <w:p w14:paraId="5AF18553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reais e sessenta centavos) para o período de 12 (doze) meses.</w:t>
      </w:r>
    </w:p>
    <w:p w14:paraId="7E9496F1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II. Desta forma, AUTORIZO, em oportuno a emissão da Nota de Empenho, em favor da empresa supracitada, nos termos dos itens de "a" a "c", devendo onerar a dotação</w:t>
      </w:r>
    </w:p>
    <w:p w14:paraId="256F9AEE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orçamentária: 30.10.11.126.3011.2818.3390.40.00.00, do presente exercício financeiro e o restante onerará o exercício vindouro.</w:t>
      </w:r>
    </w:p>
    <w:p w14:paraId="45976E3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III - PUBLIQUE-SE.</w:t>
      </w:r>
    </w:p>
    <w:p w14:paraId="5D6BC79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IV - PROVIDÊNCIAS POSTERIORES:</w:t>
      </w:r>
    </w:p>
    <w:p w14:paraId="255A93C1" w14:textId="0AD59C25" w:rsidR="00133FC8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lastRenderedPageBreak/>
        <w:t>1. Ao Departamento de Administração e Finanças para a emissão da nota de empenho e adoção das providências subsequentes cabíveis.</w:t>
      </w:r>
      <w:r w:rsidR="00133FC8" w:rsidRPr="0015381E">
        <w:rPr>
          <w:rFonts w:ascii="Arial" w:hAnsi="Arial" w:cs="Arial"/>
        </w:rPr>
        <w:cr/>
      </w:r>
    </w:p>
    <w:p w14:paraId="7A2F441C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81E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0254F032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u w:val="single"/>
        </w:rPr>
      </w:pPr>
      <w:r w:rsidRPr="0015381E">
        <w:rPr>
          <w:rFonts w:ascii="Arial" w:hAnsi="Arial" w:cs="Arial"/>
          <w:b/>
          <w:bCs/>
          <w:u w:val="single"/>
        </w:rPr>
        <w:t>Documento: 124710550 | Comunicado</w:t>
      </w:r>
    </w:p>
    <w:p w14:paraId="0F8F51C2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 Coordenação Setorial de Estágios da Secretaria Municipal de Desenvolvimento Econômico e Trabalho, conforme art. 23 - VII do Decreto n.º 56.760/2016, divulga a</w:t>
      </w:r>
    </w:p>
    <w:p w14:paraId="08403DA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relação dos estagiários do mês 04/2025.</w:t>
      </w:r>
    </w:p>
    <w:p w14:paraId="238AB0D3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1 - Contratados</w:t>
      </w:r>
    </w:p>
    <w:p w14:paraId="1AAE511E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NOME RG PERIODO INSTIT. ENSINO CURSO</w:t>
      </w:r>
    </w:p>
    <w:p w14:paraId="2C6AA3C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FELLIPE OLIVEIRA MAZUTI **.</w:t>
      </w:r>
      <w:proofErr w:type="gramStart"/>
      <w:r w:rsidRPr="0015381E">
        <w:rPr>
          <w:rFonts w:ascii="Arial" w:hAnsi="Arial" w:cs="Arial"/>
        </w:rPr>
        <w:t>639.*</w:t>
      </w:r>
      <w:proofErr w:type="gramEnd"/>
      <w:r w:rsidRPr="0015381E">
        <w:rPr>
          <w:rFonts w:ascii="Arial" w:hAnsi="Arial" w:cs="Arial"/>
        </w:rPr>
        <w:t>**-** 14/04/2025 A 13/04/2026 ASSUPERO ENSINO SUPERIOR Direito</w:t>
      </w:r>
    </w:p>
    <w:p w14:paraId="121A8FE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2 - Aditivos</w:t>
      </w:r>
    </w:p>
    <w:p w14:paraId="200FF6CD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NOME RG PERÍODO INSTIT. ENSINO CURSO DATA DO ADITAMENTO</w:t>
      </w:r>
    </w:p>
    <w:p w14:paraId="1F7BD471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LUIZ HENRIQUE DA SILVA BATISTA **.</w:t>
      </w:r>
      <w:proofErr w:type="gramStart"/>
      <w:r w:rsidRPr="0015381E">
        <w:rPr>
          <w:rFonts w:ascii="Arial" w:hAnsi="Arial" w:cs="Arial"/>
        </w:rPr>
        <w:t>442.*</w:t>
      </w:r>
      <w:proofErr w:type="gramEnd"/>
      <w:r w:rsidRPr="0015381E">
        <w:rPr>
          <w:rFonts w:ascii="Arial" w:hAnsi="Arial" w:cs="Arial"/>
        </w:rPr>
        <w:t>**-* 03/04/2024 A 02/04/2026 UNINOVE Ciências Sociais 03/04/2025</w:t>
      </w:r>
    </w:p>
    <w:p w14:paraId="6C91AED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3 - Desligados</w:t>
      </w:r>
    </w:p>
    <w:p w14:paraId="2BED6C5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NOME RG PERÍODO INSTIT. ENSINO CURSO DATA DO DESLIGAMENTO</w:t>
      </w:r>
    </w:p>
    <w:p w14:paraId="03061F3A" w14:textId="4E62E1CF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FLAVIA BARROS MAIA **.</w:t>
      </w:r>
      <w:proofErr w:type="gramStart"/>
      <w:r w:rsidRPr="0015381E">
        <w:rPr>
          <w:rFonts w:ascii="Arial" w:hAnsi="Arial" w:cs="Arial"/>
        </w:rPr>
        <w:t>735.*</w:t>
      </w:r>
      <w:proofErr w:type="gramEnd"/>
      <w:r w:rsidRPr="0015381E">
        <w:rPr>
          <w:rFonts w:ascii="Arial" w:hAnsi="Arial" w:cs="Arial"/>
        </w:rPr>
        <w:t xml:space="preserve">**-* 20/03/2025 a 19/03/2026 ÍTALO BRASILEIRA </w:t>
      </w:r>
      <w:proofErr w:type="spellStart"/>
      <w:r w:rsidRPr="0015381E">
        <w:rPr>
          <w:rFonts w:ascii="Arial" w:hAnsi="Arial" w:cs="Arial"/>
        </w:rPr>
        <w:t>DIreito</w:t>
      </w:r>
      <w:proofErr w:type="spellEnd"/>
      <w:r w:rsidRPr="0015381E">
        <w:rPr>
          <w:rFonts w:ascii="Arial" w:hAnsi="Arial" w:cs="Arial"/>
        </w:rPr>
        <w:t xml:space="preserve"> 07/04/2025</w:t>
      </w:r>
    </w:p>
    <w:p w14:paraId="2C1D0925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722B14C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81E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78F86BF3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u w:val="single"/>
        </w:rPr>
      </w:pPr>
      <w:r w:rsidRPr="0015381E">
        <w:rPr>
          <w:rFonts w:ascii="Arial" w:hAnsi="Arial" w:cs="Arial"/>
          <w:b/>
          <w:bCs/>
          <w:u w:val="single"/>
        </w:rPr>
        <w:t>Documento: 124721572 | Outras (NP)</w:t>
      </w:r>
    </w:p>
    <w:p w14:paraId="6D52441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PRINCIPAL</w:t>
      </w:r>
    </w:p>
    <w:p w14:paraId="080ACEBF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Especificação de Outras</w:t>
      </w:r>
    </w:p>
    <w:p w14:paraId="21AA254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designação fiscal - Olímpia Adm. e Participações S/A</w:t>
      </w:r>
    </w:p>
    <w:p w14:paraId="17647E2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Síntese (Texto do Despacho)</w:t>
      </w:r>
    </w:p>
    <w:p w14:paraId="0548F0A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6064.2017/0000101-4 I - À vista dos elementos contidos no presente processo, em especial a manifestação do Departamento de Mercado de Trabalho, da Coordenadoria do Trabalho desta Pasta, sob doc. 124449986 DESIGNO, com </w:t>
      </w:r>
      <w:r w:rsidRPr="0015381E">
        <w:rPr>
          <w:rFonts w:ascii="Arial" w:hAnsi="Arial" w:cs="Arial"/>
        </w:rPr>
        <w:lastRenderedPageBreak/>
        <w:t>base na delegação de competência promovida pela Portaria SMDET n. 22, de 04 de abril de 2025, como fiscais</w:t>
      </w:r>
    </w:p>
    <w:p w14:paraId="5A44A62F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(titular e suplente) na relação </w:t>
      </w:r>
      <w:proofErr w:type="spellStart"/>
      <w:r w:rsidRPr="0015381E">
        <w:rPr>
          <w:rFonts w:ascii="Arial" w:hAnsi="Arial" w:cs="Arial"/>
        </w:rPr>
        <w:t>contratural</w:t>
      </w:r>
      <w:proofErr w:type="spellEnd"/>
      <w:r w:rsidRPr="0015381E">
        <w:rPr>
          <w:rFonts w:ascii="Arial" w:hAnsi="Arial" w:cs="Arial"/>
        </w:rPr>
        <w:t xml:space="preserve"> com a empresa OLÍMPIA ADMINISTRAÇÃO E PARTICIPAÇÕES S/A., inscrita no CNPJ n. 21.860.453/0001-68, cujo objeto é a</w:t>
      </w:r>
    </w:p>
    <w:p w14:paraId="16A8346A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locação de imóvel sito à Avenida Rio Branco, n. 252, onde se encontra a Unidade do Centro de Apoio ao Trabalho e Empreendedorismo - </w:t>
      </w:r>
      <w:proofErr w:type="spellStart"/>
      <w:r w:rsidRPr="0015381E">
        <w:rPr>
          <w:rFonts w:ascii="Arial" w:hAnsi="Arial" w:cs="Arial"/>
        </w:rPr>
        <w:t>CATe</w:t>
      </w:r>
      <w:proofErr w:type="spellEnd"/>
      <w:r w:rsidRPr="0015381E">
        <w:rPr>
          <w:rFonts w:ascii="Arial" w:hAnsi="Arial" w:cs="Arial"/>
        </w:rPr>
        <w:t xml:space="preserve"> Central, os servidores: - Carlos Alberto Biagioni, RF 932136-5, Fiscal Titular; e- Maria Lúcia de Jesus Oliveira, RF 588423-3, Fiscal Suplente. II - Publique-se, o item acima. a) Remeta-se ao Departamento de Administração e Finanças para as providências que se fizerem necessárias.</w:t>
      </w:r>
    </w:p>
    <w:p w14:paraId="4DEF8A18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Anexo I (Número do Documento SEI)</w:t>
      </w:r>
    </w:p>
    <w:p w14:paraId="79918E6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124525142</w:t>
      </w:r>
    </w:p>
    <w:p w14:paraId="60114E3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Data de Publicação</w:t>
      </w:r>
    </w:p>
    <w:p w14:paraId="12F2D91F" w14:textId="77777777" w:rsid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05/05/2025</w:t>
      </w:r>
    </w:p>
    <w:p w14:paraId="2AA66A51" w14:textId="77777777" w:rsidR="0015381E" w:rsidRPr="0015381E" w:rsidRDefault="0015381E" w:rsidP="0015381E">
      <w:pPr>
        <w:jc w:val="both"/>
        <w:rPr>
          <w:rFonts w:ascii="Arial" w:hAnsi="Arial" w:cs="Arial"/>
        </w:rPr>
      </w:pPr>
    </w:p>
    <w:p w14:paraId="098029C5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u w:val="single"/>
        </w:rPr>
      </w:pPr>
      <w:r w:rsidRPr="0015381E">
        <w:rPr>
          <w:rFonts w:ascii="Arial" w:hAnsi="Arial" w:cs="Arial"/>
          <w:b/>
          <w:bCs/>
          <w:u w:val="single"/>
        </w:rPr>
        <w:t>Documento: 124781528 | Outras (NP)</w:t>
      </w:r>
    </w:p>
    <w:p w14:paraId="14CF2430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PRINCIPAL</w:t>
      </w:r>
    </w:p>
    <w:p w14:paraId="69AC1310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Especificação de Outras</w:t>
      </w:r>
    </w:p>
    <w:p w14:paraId="09642D8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Prorrogação - São Paulo Investimentos e Negócios</w:t>
      </w:r>
    </w:p>
    <w:p w14:paraId="63341A71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Síntese (Texto do Despacho)</w:t>
      </w:r>
    </w:p>
    <w:p w14:paraId="60E73EEF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6017.2020/0004742-0 I - No exercício da competência que me foi designada pela Portaria PREF/CASA CIVIL n. 91, de 17 de abril de 2025, e à vista dos elementos</w:t>
      </w:r>
    </w:p>
    <w:p w14:paraId="2266478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contidos no processo em epígrafe, em especial as informações da equipe de gestão e fiscalização do contrato, da Contratada, do Departamento de Administração e Finanças e</w:t>
      </w:r>
    </w:p>
    <w:p w14:paraId="48D273F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da Assessoria Jurídica desta Pasta, com fundamento nas Leis Municipais 16.665, de 23 de maio de 2017, e 17.433, de 29 de julho de 2020, e no Decreto Municipal 59.686,</w:t>
      </w:r>
    </w:p>
    <w:p w14:paraId="4CB86D01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de 13 de agosto de 2020, para fins de aditamento do Contrato de Gestão 01/2020, celebrado com a SÃO PAULO INVESTIMENTOS E NEGÓCIOS, CNPJ</w:t>
      </w:r>
    </w:p>
    <w:p w14:paraId="5A3A8CC3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28.743.311/0001-60, cujo objeto consiste no fomento e na operacionalização das atividades e serviços na área de promoção de investimentos, exportações e</w:t>
      </w:r>
    </w:p>
    <w:p w14:paraId="1337070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lastRenderedPageBreak/>
        <w:t>desenvolvimento, especialmente as que contribuam para a redução das desigualdades regionais, a competitividade da economia, a geração de emprego e renda e a inovação</w:t>
      </w:r>
    </w:p>
    <w:p w14:paraId="411590DA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tecnológica: a) AUTORIZO a prorrogação da vigência contratual, por 12 (doze) meses, vigorando até 30 de abril de 2026; b) APROVO o plano de trabalho pactuado para o</w:t>
      </w:r>
    </w:p>
    <w:p w14:paraId="7362D7F4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período 2025-2026, cuja versão final consta do doc. 124431947; c) DETERMINO que sejam iniciados os procedimentos para antecipação de cotas e suplementação</w:t>
      </w:r>
    </w:p>
    <w:p w14:paraId="3203A6E6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orçamentária, a fim de garantir repasses deste exercício financeiro, conforme informado pela Supervisão de Execução Orçamentária e Financeira sob doc. 124720682. II -</w:t>
      </w:r>
    </w:p>
    <w:p w14:paraId="512697C0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Por consequência, AUTORIZO, em </w:t>
      </w:r>
      <w:proofErr w:type="spellStart"/>
      <w:r w:rsidRPr="0015381E">
        <w:rPr>
          <w:rFonts w:ascii="Arial" w:hAnsi="Arial" w:cs="Arial"/>
        </w:rPr>
        <w:t>oporturno</w:t>
      </w:r>
      <w:proofErr w:type="spellEnd"/>
      <w:r w:rsidRPr="0015381E">
        <w:rPr>
          <w:rFonts w:ascii="Arial" w:hAnsi="Arial" w:cs="Arial"/>
        </w:rPr>
        <w:t>: a) a emissão das respectivas notas de empenho em favor da SÃO PAULO INVESTIMENTOS E NEGÓCIOS, CNPJ</w:t>
      </w:r>
    </w:p>
    <w:p w14:paraId="5098848E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28.743.311/0001-60, a onerar a dotação 30.10.11.334.3019.2.438.33508500.00.1.500.9001 do presente exercício financeiro, conforme cronograma de desembolso, constante</w:t>
      </w:r>
    </w:p>
    <w:p w14:paraId="0622135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no item 2.1 da minuta do 11º Termo de Aditamento, sob doc. 124539978. III - APROVO a minuta do termo aditivo constante do doc. 124539978. IV - PUBLIQUESE. V - PROVIDÊNCIAS POSTERIORES.1. Ao Departamento de Administração e Finanças para: a) convocação da Contratada para assinatura do Termo Aditivo;</w:t>
      </w:r>
    </w:p>
    <w:p w14:paraId="644C4BE4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b) publicação do extrato na Imprensa Oficial no prazo estabelecido no art. 61, parágrafo único, da Lei Federal 8.666/1993 e art. 26 da Lei Municipal 13.278/2002 e</w:t>
      </w:r>
    </w:p>
    <w:p w14:paraId="5E084384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demais providências cabíveis. 2. Por fim, ao Gestor para acompanhamento.</w:t>
      </w:r>
    </w:p>
    <w:p w14:paraId="7E13090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Anexo I (Número do Documento SEI)</w:t>
      </w:r>
    </w:p>
    <w:p w14:paraId="3B4F195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124712589</w:t>
      </w:r>
    </w:p>
    <w:p w14:paraId="648C859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Data de Publicação</w:t>
      </w:r>
    </w:p>
    <w:p w14:paraId="7DEE8B6F" w14:textId="77777777" w:rsid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05/05/2025</w:t>
      </w:r>
    </w:p>
    <w:p w14:paraId="3CFB59C8" w14:textId="77777777" w:rsidR="0015381E" w:rsidRPr="0015381E" w:rsidRDefault="0015381E" w:rsidP="0015381E">
      <w:pPr>
        <w:jc w:val="both"/>
        <w:rPr>
          <w:rFonts w:ascii="Arial" w:hAnsi="Arial" w:cs="Arial"/>
        </w:rPr>
      </w:pPr>
    </w:p>
    <w:p w14:paraId="43681264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u w:val="single"/>
        </w:rPr>
      </w:pPr>
      <w:r w:rsidRPr="0015381E">
        <w:rPr>
          <w:rFonts w:ascii="Arial" w:hAnsi="Arial" w:cs="Arial"/>
          <w:b/>
          <w:bCs/>
          <w:u w:val="single"/>
        </w:rPr>
        <w:t>Documento: 124720157 | Outras (NP)</w:t>
      </w:r>
    </w:p>
    <w:p w14:paraId="0A9663E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PRINCIPAL</w:t>
      </w:r>
    </w:p>
    <w:p w14:paraId="4683DCD4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Especificação de Outras</w:t>
      </w:r>
    </w:p>
    <w:p w14:paraId="4BBB7C2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lastRenderedPageBreak/>
        <w:t xml:space="preserve">designação fiscal - </w:t>
      </w:r>
      <w:proofErr w:type="spellStart"/>
      <w:r w:rsidRPr="0015381E">
        <w:rPr>
          <w:rFonts w:ascii="Arial" w:hAnsi="Arial" w:cs="Arial"/>
        </w:rPr>
        <w:t>Desintec</w:t>
      </w:r>
      <w:proofErr w:type="spellEnd"/>
      <w:r w:rsidRPr="0015381E">
        <w:rPr>
          <w:rFonts w:ascii="Arial" w:hAnsi="Arial" w:cs="Arial"/>
        </w:rPr>
        <w:t xml:space="preserve"> Controle Ambiental </w:t>
      </w:r>
      <w:proofErr w:type="spellStart"/>
      <w:r w:rsidRPr="0015381E">
        <w:rPr>
          <w:rFonts w:ascii="Arial" w:hAnsi="Arial" w:cs="Arial"/>
        </w:rPr>
        <w:t>Eireli</w:t>
      </w:r>
      <w:proofErr w:type="spellEnd"/>
    </w:p>
    <w:p w14:paraId="72975E93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Síntese (Texto do Despacho)</w:t>
      </w:r>
    </w:p>
    <w:p w14:paraId="34142F41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6064.2022/0000264-8 I - À vista dos elementos contidos no presente processo, em especial a manifestação da Coordenadoria de Agricultura desta Pasta, sob doc.</w:t>
      </w:r>
    </w:p>
    <w:p w14:paraId="0565A23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124260344, DESIGNO, com base na delegação de competência promovida pela Portaria SMDET n. 22, de 04 de abril de 2025, como fiscal titular na relação </w:t>
      </w:r>
      <w:proofErr w:type="spellStart"/>
      <w:r w:rsidRPr="0015381E">
        <w:rPr>
          <w:rFonts w:ascii="Arial" w:hAnsi="Arial" w:cs="Arial"/>
        </w:rPr>
        <w:t>contratural</w:t>
      </w:r>
      <w:proofErr w:type="spellEnd"/>
    </w:p>
    <w:p w14:paraId="270CC40A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celebrada com a empresa DESINTEC CONTROLE AMBIENTAL EIRELI, inscrita sob CNPJ n. 35.414.241/0001-61, cujo objeto consiste na prestação de serviços de</w:t>
      </w:r>
    </w:p>
    <w:p w14:paraId="2FC985F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controle integrado de pragas (Serviços de desinsetização, desratização, descupinização e controle ambiental a pragas e vetores) compreendendo além da mão de obra, o</w:t>
      </w:r>
    </w:p>
    <w:p w14:paraId="6125B98F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fornecimento de todos os materiais, equipamentos e insumos necessários à execução dos serviços, </w:t>
      </w:r>
      <w:proofErr w:type="spellStart"/>
      <w:proofErr w:type="gramStart"/>
      <w:r w:rsidRPr="0015381E">
        <w:rPr>
          <w:rFonts w:ascii="Arial" w:hAnsi="Arial" w:cs="Arial"/>
        </w:rPr>
        <w:t>na</w:t>
      </w:r>
      <w:proofErr w:type="spellEnd"/>
      <w:r w:rsidRPr="0015381E">
        <w:rPr>
          <w:rFonts w:ascii="Arial" w:hAnsi="Arial" w:cs="Arial"/>
        </w:rPr>
        <w:t xml:space="preserve"> a</w:t>
      </w:r>
      <w:proofErr w:type="gramEnd"/>
      <w:r w:rsidRPr="0015381E">
        <w:rPr>
          <w:rFonts w:ascii="Arial" w:hAnsi="Arial" w:cs="Arial"/>
        </w:rPr>
        <w:t xml:space="preserve"> Secretaria Municipal de Desenvolvimento Econômico e Trabalho -</w:t>
      </w:r>
    </w:p>
    <w:p w14:paraId="7F4C98CF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SMDET e equipamentos externos, o servidor Marcos Akira </w:t>
      </w:r>
      <w:proofErr w:type="spellStart"/>
      <w:r w:rsidRPr="0015381E">
        <w:rPr>
          <w:rFonts w:ascii="Arial" w:hAnsi="Arial" w:cs="Arial"/>
        </w:rPr>
        <w:t>Shimabukuro</w:t>
      </w:r>
      <w:proofErr w:type="spellEnd"/>
      <w:r w:rsidRPr="0015381E">
        <w:rPr>
          <w:rFonts w:ascii="Arial" w:hAnsi="Arial" w:cs="Arial"/>
        </w:rPr>
        <w:t>. RF 947.466-8, em substituição ao servidor Ricardo Aniceto da Silva - RF: 844.011-5. II -</w:t>
      </w:r>
    </w:p>
    <w:p w14:paraId="388F32B0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Publique-se, o item acima. a) Remeta-se ao Departamento de Administração e Finanças para as providências que se fizerem necessárias.</w:t>
      </w:r>
    </w:p>
    <w:p w14:paraId="68985C9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Anexo I (Número do Documento SEI)</w:t>
      </w:r>
    </w:p>
    <w:p w14:paraId="3824A762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124620760</w:t>
      </w:r>
    </w:p>
    <w:p w14:paraId="7136199D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Data de Publicação</w:t>
      </w:r>
    </w:p>
    <w:p w14:paraId="43819305" w14:textId="77777777" w:rsid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05/05/2025</w:t>
      </w:r>
    </w:p>
    <w:p w14:paraId="38E992D8" w14:textId="77777777" w:rsidR="0015381E" w:rsidRPr="0015381E" w:rsidRDefault="0015381E" w:rsidP="0015381E">
      <w:pPr>
        <w:jc w:val="both"/>
        <w:rPr>
          <w:rFonts w:ascii="Arial" w:hAnsi="Arial" w:cs="Arial"/>
        </w:rPr>
      </w:pPr>
    </w:p>
    <w:p w14:paraId="5CF211BD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u w:val="single"/>
        </w:rPr>
      </w:pPr>
      <w:r w:rsidRPr="0015381E">
        <w:rPr>
          <w:rFonts w:ascii="Arial" w:hAnsi="Arial" w:cs="Arial"/>
          <w:b/>
          <w:bCs/>
          <w:u w:val="single"/>
        </w:rPr>
        <w:t>Documento: 124723894 | Outras (NP)</w:t>
      </w:r>
    </w:p>
    <w:p w14:paraId="4D9F613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PRINCIPAL</w:t>
      </w:r>
    </w:p>
    <w:p w14:paraId="766167D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Especificação de Outras</w:t>
      </w:r>
    </w:p>
    <w:p w14:paraId="11D9ED1E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designação fiscal - </w:t>
      </w:r>
      <w:proofErr w:type="spellStart"/>
      <w:r w:rsidRPr="0015381E">
        <w:rPr>
          <w:rFonts w:ascii="Arial" w:hAnsi="Arial" w:cs="Arial"/>
        </w:rPr>
        <w:t>Helcy</w:t>
      </w:r>
      <w:proofErr w:type="spellEnd"/>
      <w:r w:rsidRPr="0015381E">
        <w:rPr>
          <w:rFonts w:ascii="Arial" w:hAnsi="Arial" w:cs="Arial"/>
        </w:rPr>
        <w:t xml:space="preserve"> M. Moutinho</w:t>
      </w:r>
    </w:p>
    <w:p w14:paraId="706A3FF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Síntese (Texto do Despacho)</w:t>
      </w:r>
    </w:p>
    <w:p w14:paraId="3725873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6064.2017/0000024-7 I - À vista dos elementos contidos no presente processo, em especial a manifestação do Departamento de Mercado de Trabalho, da </w:t>
      </w:r>
      <w:r w:rsidRPr="0015381E">
        <w:rPr>
          <w:rFonts w:ascii="Arial" w:hAnsi="Arial" w:cs="Arial"/>
        </w:rPr>
        <w:lastRenderedPageBreak/>
        <w:t>Coordenadoria do Trabalho desta Pasta, sob doc. 124463195 DESIGNO, com base na delegação de competência promovida pela Portaria SMDET n. 22, de 04 de abril de 2025, como fiscais</w:t>
      </w:r>
    </w:p>
    <w:p w14:paraId="35C0BC0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(titular e suplente) na relação </w:t>
      </w:r>
      <w:proofErr w:type="spellStart"/>
      <w:r w:rsidRPr="0015381E">
        <w:rPr>
          <w:rFonts w:ascii="Arial" w:hAnsi="Arial" w:cs="Arial"/>
        </w:rPr>
        <w:t>contratural</w:t>
      </w:r>
      <w:proofErr w:type="spellEnd"/>
      <w:r w:rsidRPr="0015381E">
        <w:rPr>
          <w:rFonts w:ascii="Arial" w:hAnsi="Arial" w:cs="Arial"/>
        </w:rPr>
        <w:t xml:space="preserve"> com </w:t>
      </w:r>
      <w:proofErr w:type="spellStart"/>
      <w:r w:rsidRPr="0015381E">
        <w:rPr>
          <w:rFonts w:ascii="Arial" w:hAnsi="Arial" w:cs="Arial"/>
        </w:rPr>
        <w:t>Helcy</w:t>
      </w:r>
      <w:proofErr w:type="spellEnd"/>
      <w:r w:rsidRPr="0015381E">
        <w:rPr>
          <w:rFonts w:ascii="Arial" w:hAnsi="Arial" w:cs="Arial"/>
        </w:rPr>
        <w:t xml:space="preserve"> Muller Moutinho, portadora da cédula de identidade RG n. 8.038.302 SSP/SP, cujo objeto é a locação de imóvel sito à</w:t>
      </w:r>
    </w:p>
    <w:p w14:paraId="3DF9D56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Avenida Interlagos n. 6.122, com 1.460,80m2 de área construída, onde está instalado o Centro de Apoio ao Trabalho e Empreendedorismo - Unidade Interlagos, os</w:t>
      </w:r>
    </w:p>
    <w:p w14:paraId="347C6BC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servidores: Fiscal Titular: Yasmin Cardoso Floriano, RF 881.155.5; e Fiscal Suplente: Carlos Alberto Biagioni, RF 932.136.5 II - Publique-se, o item acima. a) Remeta-se</w:t>
      </w:r>
    </w:p>
    <w:p w14:paraId="243F2382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ao Departamento de Administração e Finanças para as providências que se fizerem necessárias.</w:t>
      </w:r>
    </w:p>
    <w:p w14:paraId="2541FBE2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Anexo I (Número do Documento SEI)</w:t>
      </w:r>
    </w:p>
    <w:p w14:paraId="6F68D5C8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124619214</w:t>
      </w:r>
    </w:p>
    <w:p w14:paraId="23DE3AD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Data de Publicação</w:t>
      </w:r>
    </w:p>
    <w:p w14:paraId="44277AD0" w14:textId="1F841436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05/05/2025</w:t>
      </w:r>
      <w:r w:rsidRPr="0015381E">
        <w:rPr>
          <w:rFonts w:ascii="Arial" w:hAnsi="Arial" w:cs="Arial"/>
        </w:rPr>
        <w:cr/>
      </w:r>
    </w:p>
    <w:p w14:paraId="0A541DAD" w14:textId="77777777" w:rsidR="0015381E" w:rsidRDefault="0015381E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81E">
        <w:rPr>
          <w:rFonts w:ascii="Arial" w:hAnsi="Arial" w:cs="Arial"/>
          <w:b/>
          <w:bCs/>
          <w:sz w:val="32"/>
          <w:szCs w:val="32"/>
          <w:u w:val="single"/>
        </w:rPr>
        <w:t>Secretaria Municipal de Relações Internacionais</w:t>
      </w:r>
    </w:p>
    <w:p w14:paraId="7AB897EF" w14:textId="51300D16" w:rsidR="0015381E" w:rsidRPr="0015381E" w:rsidRDefault="002458CA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458CA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77590448" w14:textId="77777777" w:rsidR="00F720BE" w:rsidRPr="0015381E" w:rsidRDefault="00F720BE" w:rsidP="0015381E">
      <w:pPr>
        <w:jc w:val="both"/>
        <w:rPr>
          <w:rFonts w:ascii="Arial" w:hAnsi="Arial" w:cs="Arial"/>
        </w:rPr>
      </w:pPr>
    </w:p>
    <w:p w14:paraId="7EB0DCAE" w14:textId="77777777" w:rsidR="0015381E" w:rsidRPr="00F720BE" w:rsidRDefault="0015381E" w:rsidP="0015381E">
      <w:pPr>
        <w:jc w:val="both"/>
        <w:rPr>
          <w:rFonts w:ascii="Arial" w:hAnsi="Arial" w:cs="Arial"/>
          <w:b/>
          <w:bCs/>
          <w:u w:val="single"/>
        </w:rPr>
      </w:pPr>
      <w:r w:rsidRPr="00F720BE">
        <w:rPr>
          <w:rFonts w:ascii="Arial" w:hAnsi="Arial" w:cs="Arial"/>
          <w:b/>
          <w:bCs/>
          <w:u w:val="single"/>
        </w:rPr>
        <w:t>Documento: 124496924 | Despacho de Acolhimento</w:t>
      </w:r>
    </w:p>
    <w:p w14:paraId="620EED5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Do Processo: 6064.2025/0000332-1</w:t>
      </w:r>
    </w:p>
    <w:p w14:paraId="71B4967F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Interessado: Armando de Almeida Pinto Junior, RF: 886.006.8</w:t>
      </w:r>
    </w:p>
    <w:p w14:paraId="37FE6931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Assunto: Afastamento para integrar delegação em missão internacional. Justificativa.</w:t>
      </w:r>
    </w:p>
    <w:p w14:paraId="36165BB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DESPACHO DE ACOLHIMENTO</w:t>
      </w:r>
    </w:p>
    <w:p w14:paraId="12CA1A7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 - Considerando as informações contidas no processo SEI 6064.2025/0000332-1 (docs. 123847199, 123983938, 123946660 e 124169436) que comprovam a efetiva</w:t>
      </w:r>
    </w:p>
    <w:p w14:paraId="6E65C834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participação no evento, CONSIDERO JUSTIFICADO o afastamento do servidor Armando de Almeida Pinto Junior, Secretário-Adjunto Municipal da Secretaria Municipal de Desenvolvimento Econômico e Trabalho, no período de 08 a 12 de </w:t>
      </w:r>
      <w:r w:rsidRPr="0015381E">
        <w:rPr>
          <w:rFonts w:ascii="Arial" w:hAnsi="Arial" w:cs="Arial"/>
        </w:rPr>
        <w:lastRenderedPageBreak/>
        <w:t>abril de 2025, sem prejuízo dos vencimentos, direitos e vantagens inerentes ao cargo, e com</w:t>
      </w:r>
    </w:p>
    <w:p w14:paraId="51BE5A9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ônus para a Municipalidade de São Paulo, visando a participação no XI Comitê Setorial de Desenvolvimento Econômico Local da UCCI, organizado pela União de Cidades Capitais Ibero-americanas (UCCI), em Cádiz, Espanha, na conformidade do despacho publicado no Diário Oficial da Cidade de 08 de abril de 2025 (doc.123109186).</w:t>
      </w:r>
    </w:p>
    <w:p w14:paraId="0EA63BAF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II - Publique-se, restituindo-se, a seguir, à SMRI/Afastamentos para adoção das providências subsequentes.</w:t>
      </w:r>
    </w:p>
    <w:p w14:paraId="1A4C6079" w14:textId="77777777" w:rsidR="0015381E" w:rsidRPr="0015381E" w:rsidRDefault="0015381E" w:rsidP="0015381E">
      <w:pPr>
        <w:jc w:val="both"/>
        <w:rPr>
          <w:rFonts w:ascii="Arial" w:hAnsi="Arial" w:cs="Arial"/>
        </w:rPr>
      </w:pPr>
      <w:proofErr w:type="spellStart"/>
      <w:r w:rsidRPr="0015381E">
        <w:rPr>
          <w:rFonts w:ascii="Arial" w:hAnsi="Arial" w:cs="Arial"/>
        </w:rPr>
        <w:t>Angela</w:t>
      </w:r>
      <w:proofErr w:type="spellEnd"/>
      <w:r w:rsidRPr="0015381E">
        <w:rPr>
          <w:rFonts w:ascii="Arial" w:hAnsi="Arial" w:cs="Arial"/>
        </w:rPr>
        <w:t xml:space="preserve"> Vidal Gandra da Silva Martins</w:t>
      </w:r>
    </w:p>
    <w:p w14:paraId="7F1DC8C3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Secretária Municipal de Relações Internacionais</w:t>
      </w:r>
    </w:p>
    <w:p w14:paraId="5BF51CD9" w14:textId="34ABD3A2" w:rsidR="002458CA" w:rsidRPr="002458CA" w:rsidRDefault="0015381E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81E">
        <w:rPr>
          <w:rFonts w:ascii="Arial" w:hAnsi="Arial" w:cs="Arial"/>
        </w:rPr>
        <w:t>SMRI</w:t>
      </w:r>
      <w:r w:rsidRPr="0015381E">
        <w:rPr>
          <w:rFonts w:ascii="Arial" w:hAnsi="Arial" w:cs="Arial"/>
        </w:rPr>
        <w:cr/>
      </w:r>
    </w:p>
    <w:p w14:paraId="656099CE" w14:textId="77777777" w:rsidR="002458CA" w:rsidRDefault="002458CA" w:rsidP="002458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458CA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4F597848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81E">
        <w:rPr>
          <w:rFonts w:ascii="Arial" w:hAnsi="Arial" w:cs="Arial"/>
          <w:b/>
          <w:bCs/>
          <w:sz w:val="32"/>
          <w:szCs w:val="32"/>
          <w:u w:val="single"/>
        </w:rPr>
        <w:t>GERÊNCIA DE CAPACITAÇÕES</w:t>
      </w:r>
    </w:p>
    <w:p w14:paraId="36682F7C" w14:textId="77777777" w:rsidR="0015381E" w:rsidRPr="0015381E" w:rsidRDefault="0015381E" w:rsidP="0015381E">
      <w:pPr>
        <w:jc w:val="both"/>
        <w:rPr>
          <w:rFonts w:ascii="Arial" w:hAnsi="Arial" w:cs="Arial"/>
          <w:b/>
          <w:bCs/>
          <w:u w:val="single"/>
        </w:rPr>
      </w:pPr>
      <w:r w:rsidRPr="0015381E">
        <w:rPr>
          <w:rFonts w:ascii="Arial" w:hAnsi="Arial" w:cs="Arial"/>
          <w:b/>
          <w:bCs/>
          <w:u w:val="single"/>
        </w:rPr>
        <w:t>Documento: 124727751 | Comunicado</w:t>
      </w:r>
    </w:p>
    <w:p w14:paraId="55F26CE8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COMUNICADO nº 01</w:t>
      </w:r>
    </w:p>
    <w:p w14:paraId="5048D75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EDITAL DE CHAMAMENTO PÚBLICO Nº 09/2025</w:t>
      </w:r>
    </w:p>
    <w:p w14:paraId="157A4DB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 Agência São Paulo de Desenvolvimento - ADE SAMPA, Serviço Social Autônomo, pessoa jurídica de direito privado de fins não econômicos, de interesse coletivo e de</w:t>
      </w:r>
    </w:p>
    <w:p w14:paraId="10046443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utilidade pública, vinculado, por cooperação, à Secretaria Municipal de Desenvolvimento Econômico e Trabalho, sediada na Rua Líbero Badaró, 425 - 11º andar, Centro,</w:t>
      </w:r>
    </w:p>
    <w:p w14:paraId="13871EB5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São Paulo/SP, inscrita no CNPJ/MF sob nº 21.154.061/0001-83, torna pública a banca julgadora e a lista de selecionadas para o edital nº 009/2025 conforme segue abaixo:</w:t>
      </w:r>
    </w:p>
    <w:p w14:paraId="41B1BA5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Katia Regina Amarante - Contadora da </w:t>
      </w:r>
      <w:proofErr w:type="spellStart"/>
      <w:r w:rsidRPr="0015381E">
        <w:rPr>
          <w:rFonts w:ascii="Arial" w:hAnsi="Arial" w:cs="Arial"/>
        </w:rPr>
        <w:t>Kamarante</w:t>
      </w:r>
      <w:proofErr w:type="spellEnd"/>
      <w:r w:rsidRPr="0015381E">
        <w:rPr>
          <w:rFonts w:ascii="Arial" w:hAnsi="Arial" w:cs="Arial"/>
        </w:rPr>
        <w:t xml:space="preserve"> Contabilidade - Representante </w:t>
      </w:r>
      <w:proofErr w:type="spellStart"/>
      <w:r w:rsidRPr="0015381E">
        <w:rPr>
          <w:rFonts w:ascii="Arial" w:hAnsi="Arial" w:cs="Arial"/>
        </w:rPr>
        <w:t>Trêsbê</w:t>
      </w:r>
      <w:proofErr w:type="spellEnd"/>
      <w:r w:rsidRPr="0015381E">
        <w:rPr>
          <w:rFonts w:ascii="Arial" w:hAnsi="Arial" w:cs="Arial"/>
        </w:rPr>
        <w:t xml:space="preserve"> Delas</w:t>
      </w:r>
    </w:p>
    <w:p w14:paraId="5A46FC2A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Monica Ferreira Torquato - Gerente de Treinamento e Desenvolvimento - Representante </w:t>
      </w:r>
      <w:proofErr w:type="spellStart"/>
      <w:r w:rsidRPr="0015381E">
        <w:rPr>
          <w:rFonts w:ascii="Arial" w:hAnsi="Arial" w:cs="Arial"/>
        </w:rPr>
        <w:t>Pluxee</w:t>
      </w:r>
      <w:proofErr w:type="spellEnd"/>
    </w:p>
    <w:p w14:paraId="7044BF8E" w14:textId="77777777" w:rsidR="0015381E" w:rsidRPr="0015381E" w:rsidRDefault="0015381E" w:rsidP="0015381E">
      <w:pPr>
        <w:jc w:val="both"/>
        <w:rPr>
          <w:rFonts w:ascii="Arial" w:hAnsi="Arial" w:cs="Arial"/>
        </w:rPr>
      </w:pPr>
      <w:proofErr w:type="spellStart"/>
      <w:r w:rsidRPr="0015381E">
        <w:rPr>
          <w:rFonts w:ascii="Arial" w:hAnsi="Arial" w:cs="Arial"/>
        </w:rPr>
        <w:t>Jéssika</w:t>
      </w:r>
      <w:proofErr w:type="spellEnd"/>
      <w:r w:rsidRPr="0015381E">
        <w:rPr>
          <w:rFonts w:ascii="Arial" w:hAnsi="Arial" w:cs="Arial"/>
        </w:rPr>
        <w:t xml:space="preserve"> Piovezan Fernandes - Gerente de Capacitação - Representante ADE SAMPA</w:t>
      </w:r>
    </w:p>
    <w:p w14:paraId="1875A4C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lastRenderedPageBreak/>
        <w:t>As inscrições abaixo relacionadas foram realizadas dentro do prazo determinado e atenderam aos requisitos de elegibilidade da cláusula 6 do presente edital.</w:t>
      </w:r>
    </w:p>
    <w:p w14:paraId="743FE37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Lista de Selecionadas</w:t>
      </w:r>
    </w:p>
    <w:p w14:paraId="52069018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Nome CPF</w:t>
      </w:r>
    </w:p>
    <w:p w14:paraId="60D2BB5D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Adriana de Miranda Gianetti 22XXXXXXX-05</w:t>
      </w:r>
    </w:p>
    <w:p w14:paraId="0F6AC60A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Ana </w:t>
      </w:r>
      <w:proofErr w:type="spellStart"/>
      <w:r w:rsidRPr="0015381E">
        <w:rPr>
          <w:rFonts w:ascii="Arial" w:hAnsi="Arial" w:cs="Arial"/>
        </w:rPr>
        <w:t>Calegaretti</w:t>
      </w:r>
      <w:proofErr w:type="spellEnd"/>
      <w:r w:rsidRPr="0015381E">
        <w:rPr>
          <w:rFonts w:ascii="Arial" w:hAnsi="Arial" w:cs="Arial"/>
        </w:rPr>
        <w:t xml:space="preserve"> Martiniano de Azevedo 14XXXXXXX-07</w:t>
      </w:r>
    </w:p>
    <w:p w14:paraId="0E3C2CA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Ana </w:t>
      </w:r>
      <w:proofErr w:type="spellStart"/>
      <w:r w:rsidRPr="0015381E">
        <w:rPr>
          <w:rFonts w:ascii="Arial" w:hAnsi="Arial" w:cs="Arial"/>
        </w:rPr>
        <w:t>Cleris</w:t>
      </w:r>
      <w:proofErr w:type="spellEnd"/>
      <w:r w:rsidRPr="0015381E">
        <w:rPr>
          <w:rFonts w:ascii="Arial" w:hAnsi="Arial" w:cs="Arial"/>
        </w:rPr>
        <w:t xml:space="preserve"> Bezerra Dos Santos 30XXXXXXX-88</w:t>
      </w:r>
    </w:p>
    <w:p w14:paraId="3589ACEE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Ana Flávia Macedo Vieira 31XXXXXXX-33</w:t>
      </w:r>
    </w:p>
    <w:p w14:paraId="7DBBEB04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Caroline Costa e Silva </w:t>
      </w:r>
      <w:proofErr w:type="spellStart"/>
      <w:r w:rsidRPr="0015381E">
        <w:rPr>
          <w:rFonts w:ascii="Arial" w:hAnsi="Arial" w:cs="Arial"/>
        </w:rPr>
        <w:t>Cuvardic</w:t>
      </w:r>
      <w:proofErr w:type="spellEnd"/>
      <w:r w:rsidRPr="0015381E">
        <w:rPr>
          <w:rFonts w:ascii="Arial" w:hAnsi="Arial" w:cs="Arial"/>
        </w:rPr>
        <w:t xml:space="preserve"> 33XXXXXXX-45</w:t>
      </w:r>
    </w:p>
    <w:p w14:paraId="2D340060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Daisy Aparecida Martins </w:t>
      </w:r>
      <w:proofErr w:type="spellStart"/>
      <w:r w:rsidRPr="0015381E">
        <w:rPr>
          <w:rFonts w:ascii="Arial" w:hAnsi="Arial" w:cs="Arial"/>
        </w:rPr>
        <w:t>Brazil</w:t>
      </w:r>
      <w:proofErr w:type="spellEnd"/>
      <w:r w:rsidRPr="0015381E">
        <w:rPr>
          <w:rFonts w:ascii="Arial" w:hAnsi="Arial" w:cs="Arial"/>
        </w:rPr>
        <w:t xml:space="preserve"> 32XXXXXXX-61</w:t>
      </w:r>
    </w:p>
    <w:p w14:paraId="3EFF2988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Damaris da Silva Carvalho 29XXXXXXX-51</w:t>
      </w:r>
    </w:p>
    <w:p w14:paraId="5DE92B42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Fabiana Alves dos Santos Nascimento 30XXXXXXX-38</w:t>
      </w:r>
    </w:p>
    <w:p w14:paraId="552D6F8C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Janaína Parreira Lourenço </w:t>
      </w:r>
      <w:proofErr w:type="spellStart"/>
      <w:r w:rsidRPr="0015381E">
        <w:rPr>
          <w:rFonts w:ascii="Arial" w:hAnsi="Arial" w:cs="Arial"/>
        </w:rPr>
        <w:t>Murena</w:t>
      </w:r>
      <w:proofErr w:type="spellEnd"/>
      <w:r w:rsidRPr="0015381E">
        <w:rPr>
          <w:rFonts w:ascii="Arial" w:hAnsi="Arial" w:cs="Arial"/>
        </w:rPr>
        <w:t xml:space="preserve"> 31XXXXXXX-02</w:t>
      </w:r>
    </w:p>
    <w:p w14:paraId="4B1D2F44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Katia Cilene Nascimento 14XXXXXXX-82</w:t>
      </w:r>
    </w:p>
    <w:p w14:paraId="39AB22A3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Luana Garcia do Nascimento 37XXXXXXX-05</w:t>
      </w:r>
    </w:p>
    <w:p w14:paraId="755CA65F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Márcia de Paula Oliveira 08XXXXXXX-26</w:t>
      </w:r>
    </w:p>
    <w:p w14:paraId="7E677E92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Maria Simone Costa 14XXXXXXX-37</w:t>
      </w:r>
    </w:p>
    <w:p w14:paraId="636FB52D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Marinalva Siqueira dos Santos 11XXXXXXX-08</w:t>
      </w:r>
    </w:p>
    <w:p w14:paraId="4F866F37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Mirian Baião </w:t>
      </w:r>
      <w:proofErr w:type="spellStart"/>
      <w:r w:rsidRPr="0015381E">
        <w:rPr>
          <w:rFonts w:ascii="Arial" w:hAnsi="Arial" w:cs="Arial"/>
        </w:rPr>
        <w:t>Cambolo</w:t>
      </w:r>
      <w:proofErr w:type="spellEnd"/>
      <w:r w:rsidRPr="0015381E">
        <w:rPr>
          <w:rFonts w:ascii="Arial" w:hAnsi="Arial" w:cs="Arial"/>
        </w:rPr>
        <w:t xml:space="preserve"> 23XXXXXXX-00</w:t>
      </w:r>
    </w:p>
    <w:p w14:paraId="73657216" w14:textId="77777777" w:rsidR="0015381E" w:rsidRPr="0015381E" w:rsidRDefault="0015381E" w:rsidP="0015381E">
      <w:pPr>
        <w:jc w:val="both"/>
        <w:rPr>
          <w:rFonts w:ascii="Arial" w:hAnsi="Arial" w:cs="Arial"/>
        </w:rPr>
      </w:pPr>
      <w:proofErr w:type="spellStart"/>
      <w:r w:rsidRPr="0015381E">
        <w:rPr>
          <w:rFonts w:ascii="Arial" w:hAnsi="Arial" w:cs="Arial"/>
        </w:rPr>
        <w:t>Pricila</w:t>
      </w:r>
      <w:proofErr w:type="spellEnd"/>
      <w:r w:rsidRPr="0015381E">
        <w:rPr>
          <w:rFonts w:ascii="Arial" w:hAnsi="Arial" w:cs="Arial"/>
        </w:rPr>
        <w:t xml:space="preserve"> de Souza Lemos 16XXXXXXX-10</w:t>
      </w:r>
    </w:p>
    <w:p w14:paraId="15D69F6B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Priscila Nascimento </w:t>
      </w:r>
      <w:proofErr w:type="spellStart"/>
      <w:r w:rsidRPr="0015381E">
        <w:rPr>
          <w:rFonts w:ascii="Arial" w:hAnsi="Arial" w:cs="Arial"/>
        </w:rPr>
        <w:t>MatoS</w:t>
      </w:r>
      <w:proofErr w:type="spellEnd"/>
      <w:r w:rsidRPr="0015381E">
        <w:rPr>
          <w:rFonts w:ascii="Arial" w:hAnsi="Arial" w:cs="Arial"/>
        </w:rPr>
        <w:t xml:space="preserve"> 37XXXXXXX-47</w:t>
      </w:r>
    </w:p>
    <w:p w14:paraId="65AE953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Rafaela Pereira Firmino 40XXXXXXX-06</w:t>
      </w:r>
    </w:p>
    <w:p w14:paraId="759FA53D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Rose Cavalcante 60XXXXXXX-87</w:t>
      </w:r>
    </w:p>
    <w:p w14:paraId="089306D5" w14:textId="77777777" w:rsidR="0015381E" w:rsidRPr="0015381E" w:rsidRDefault="0015381E" w:rsidP="0015381E">
      <w:pPr>
        <w:jc w:val="both"/>
        <w:rPr>
          <w:rFonts w:ascii="Arial" w:hAnsi="Arial" w:cs="Arial"/>
        </w:rPr>
      </w:pPr>
      <w:proofErr w:type="spellStart"/>
      <w:r w:rsidRPr="0015381E">
        <w:rPr>
          <w:rFonts w:ascii="Arial" w:hAnsi="Arial" w:cs="Arial"/>
        </w:rPr>
        <w:t>Thays</w:t>
      </w:r>
      <w:proofErr w:type="spellEnd"/>
      <w:r w:rsidRPr="0015381E">
        <w:rPr>
          <w:rFonts w:ascii="Arial" w:hAnsi="Arial" w:cs="Arial"/>
        </w:rPr>
        <w:t xml:space="preserve"> Regina Lima Sa </w:t>
      </w:r>
      <w:proofErr w:type="spellStart"/>
      <w:r w:rsidRPr="0015381E">
        <w:rPr>
          <w:rFonts w:ascii="Arial" w:hAnsi="Arial" w:cs="Arial"/>
        </w:rPr>
        <w:t>Makiyama</w:t>
      </w:r>
      <w:proofErr w:type="spellEnd"/>
      <w:r w:rsidRPr="0015381E">
        <w:rPr>
          <w:rFonts w:ascii="Arial" w:hAnsi="Arial" w:cs="Arial"/>
        </w:rPr>
        <w:t xml:space="preserve"> Lopes 38XXXXXXX-55</w:t>
      </w:r>
    </w:p>
    <w:p w14:paraId="0B79BBA0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Valdenice Aparecida da Silva Inez 24XXXXXXX-92</w:t>
      </w:r>
    </w:p>
    <w:p w14:paraId="581F9CF9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Por fim, para que sejam produzidos os efeitos legais, torna-se público o presente comunicado, mantidas as disposições do Edital nº009/2025.</w:t>
      </w:r>
    </w:p>
    <w:p w14:paraId="4FD5F0F8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 xml:space="preserve">São Paulo, 30 de </w:t>
      </w:r>
      <w:proofErr w:type="gramStart"/>
      <w:r w:rsidRPr="0015381E">
        <w:rPr>
          <w:rFonts w:ascii="Arial" w:hAnsi="Arial" w:cs="Arial"/>
        </w:rPr>
        <w:t>Abril</w:t>
      </w:r>
      <w:proofErr w:type="gramEnd"/>
      <w:r w:rsidRPr="0015381E">
        <w:rPr>
          <w:rFonts w:ascii="Arial" w:hAnsi="Arial" w:cs="Arial"/>
        </w:rPr>
        <w:t xml:space="preserve"> de 2025.</w:t>
      </w:r>
    </w:p>
    <w:p w14:paraId="5D8A453D" w14:textId="77777777" w:rsidR="0015381E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Agência São Paulo de Desenvolvimento</w:t>
      </w:r>
    </w:p>
    <w:p w14:paraId="53B27440" w14:textId="1C8F2BA0" w:rsidR="002458CA" w:rsidRPr="0015381E" w:rsidRDefault="0015381E" w:rsidP="0015381E">
      <w:pPr>
        <w:jc w:val="both"/>
        <w:rPr>
          <w:rFonts w:ascii="Arial" w:hAnsi="Arial" w:cs="Arial"/>
        </w:rPr>
      </w:pPr>
      <w:r w:rsidRPr="0015381E">
        <w:rPr>
          <w:rFonts w:ascii="Arial" w:hAnsi="Arial" w:cs="Arial"/>
        </w:rPr>
        <w:t>ADE SAMPA</w:t>
      </w:r>
    </w:p>
    <w:sectPr w:rsidR="002458CA" w:rsidRPr="00153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C08BE"/>
    <w:rsid w:val="001C5FE5"/>
    <w:rsid w:val="001D3927"/>
    <w:rsid w:val="001D7E42"/>
    <w:rsid w:val="001E366F"/>
    <w:rsid w:val="0020721D"/>
    <w:rsid w:val="00225060"/>
    <w:rsid w:val="002458CA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31DF6"/>
    <w:rsid w:val="003534E6"/>
    <w:rsid w:val="004002DA"/>
    <w:rsid w:val="004322CA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5F118D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22398"/>
    <w:rsid w:val="00735440"/>
    <w:rsid w:val="00792099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5A1F"/>
    <w:rsid w:val="00941CC2"/>
    <w:rsid w:val="0094417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720BE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A737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2185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2025-05-05T11:03:00Z</dcterms:created>
  <dcterms:modified xsi:type="dcterms:W3CDTF">2025-05-05T11:40:00Z</dcterms:modified>
</cp:coreProperties>
</file>